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EB332" w14:textId="1F0A86D8" w:rsidR="00D36F82" w:rsidRPr="00441D63" w:rsidRDefault="00124ED0" w:rsidP="00D36F82">
      <w:pPr>
        <w:autoSpaceDE w:val="0"/>
        <w:autoSpaceDN w:val="0"/>
        <w:adjustRightInd w:val="0"/>
        <w:jc w:val="center"/>
        <w:rPr>
          <w:rFonts w:asciiTheme="minorHAnsi" w:hAnsiTheme="minorHAnsi" w:cstheme="minorHAnsi"/>
          <w:b/>
          <w:sz w:val="22"/>
          <w:szCs w:val="22"/>
        </w:rPr>
      </w:pPr>
      <w:r w:rsidRPr="0076004F">
        <w:rPr>
          <w:noProof/>
          <w:u w:val="single"/>
        </w:rPr>
        <w:drawing>
          <wp:anchor distT="0" distB="0" distL="114300" distR="114300" simplePos="0" relativeHeight="251662848" behindDoc="0" locked="0" layoutInCell="1" allowOverlap="1" wp14:anchorId="7515C2BE" wp14:editId="2D42EE64">
            <wp:simplePos x="0" y="0"/>
            <wp:positionH relativeFrom="margin">
              <wp:posOffset>38100</wp:posOffset>
            </wp:positionH>
            <wp:positionV relativeFrom="paragraph">
              <wp:posOffset>-485775</wp:posOffset>
            </wp:positionV>
            <wp:extent cx="609600" cy="813597"/>
            <wp:effectExtent l="0" t="0" r="0" b="5715"/>
            <wp:wrapNone/>
            <wp:docPr id="1" name="Picture 2" descr="bitmap peli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tmap pelican"/>
                    <pic:cNvPicPr>
                      <a:picLocks noChangeAspect="1" noChangeArrowheads="1"/>
                    </pic:cNvPicPr>
                  </pic:nvPicPr>
                  <pic:blipFill>
                    <a:blip r:embed="rId5" cstate="print"/>
                    <a:srcRect/>
                    <a:stretch>
                      <a:fillRect/>
                    </a:stretch>
                  </pic:blipFill>
                  <pic:spPr bwMode="auto">
                    <a:xfrm>
                      <a:off x="0" y="0"/>
                      <a:ext cx="609600" cy="813597"/>
                    </a:xfrm>
                    <a:prstGeom prst="rect">
                      <a:avLst/>
                    </a:prstGeom>
                    <a:solidFill>
                      <a:srgbClr val="FF0000"/>
                    </a:solidFill>
                    <a:ln w="9525">
                      <a:noFill/>
                      <a:miter lim="800000"/>
                      <a:headEnd/>
                      <a:tailEnd/>
                    </a:ln>
                  </pic:spPr>
                </pic:pic>
              </a:graphicData>
            </a:graphic>
            <wp14:sizeRelH relativeFrom="margin">
              <wp14:pctWidth>0</wp14:pctWidth>
            </wp14:sizeRelH>
            <wp14:sizeRelV relativeFrom="margin">
              <wp14:pctHeight>0</wp14:pctHeight>
            </wp14:sizeRelV>
          </wp:anchor>
        </w:drawing>
      </w:r>
      <w:r w:rsidR="004D5DE5" w:rsidRPr="00441D63">
        <w:rPr>
          <w:rFonts w:asciiTheme="minorHAnsi" w:hAnsiTheme="minorHAnsi" w:cstheme="minorHAnsi"/>
          <w:b/>
          <w:noProof/>
          <w:sz w:val="22"/>
          <w:szCs w:val="22"/>
        </w:rPr>
        <w:drawing>
          <wp:anchor distT="0" distB="0" distL="114300" distR="114300" simplePos="0" relativeHeight="251660800" behindDoc="0" locked="0" layoutInCell="1" allowOverlap="1" wp14:anchorId="51EC0537" wp14:editId="554C0D88">
            <wp:simplePos x="0" y="0"/>
            <wp:positionH relativeFrom="column">
              <wp:posOffset>5168100</wp:posOffset>
            </wp:positionH>
            <wp:positionV relativeFrom="paragraph">
              <wp:posOffset>-540689</wp:posOffset>
            </wp:positionV>
            <wp:extent cx="1085850" cy="829310"/>
            <wp:effectExtent l="0" t="0" r="0" b="8890"/>
            <wp:wrapNone/>
            <wp:docPr id="1609155678" name="Picture 1" descr="A tree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55678" name="Picture 1" descr="A tree and a book&#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85850" cy="829310"/>
                    </a:xfrm>
                    <a:prstGeom prst="rect">
                      <a:avLst/>
                    </a:prstGeom>
                  </pic:spPr>
                </pic:pic>
              </a:graphicData>
            </a:graphic>
            <wp14:sizeRelH relativeFrom="margin">
              <wp14:pctWidth>0</wp14:pctWidth>
            </wp14:sizeRelH>
            <wp14:sizeRelV relativeFrom="margin">
              <wp14:pctHeight>0</wp14:pctHeight>
            </wp14:sizeRelV>
          </wp:anchor>
        </w:drawing>
      </w:r>
      <w:r w:rsidR="00D36F82" w:rsidRPr="00441D63">
        <w:rPr>
          <w:rFonts w:asciiTheme="minorHAnsi" w:hAnsiTheme="minorHAnsi" w:cstheme="minorHAnsi"/>
          <w:b/>
          <w:sz w:val="22"/>
          <w:szCs w:val="22"/>
        </w:rPr>
        <w:t>Terms an</w:t>
      </w:r>
      <w:r w:rsidR="00D10017" w:rsidRPr="00441D63">
        <w:rPr>
          <w:rFonts w:asciiTheme="minorHAnsi" w:hAnsiTheme="minorHAnsi" w:cstheme="minorHAnsi"/>
          <w:b/>
          <w:sz w:val="22"/>
          <w:szCs w:val="22"/>
        </w:rPr>
        <w:t>d Conditions for School Lettings</w:t>
      </w:r>
    </w:p>
    <w:p w14:paraId="40CD85AB" w14:textId="18266F07" w:rsidR="002071FA" w:rsidRPr="00441D63" w:rsidRDefault="002071FA" w:rsidP="00D36F82">
      <w:pPr>
        <w:autoSpaceDE w:val="0"/>
        <w:autoSpaceDN w:val="0"/>
        <w:adjustRightInd w:val="0"/>
        <w:jc w:val="center"/>
        <w:rPr>
          <w:rFonts w:asciiTheme="minorHAnsi" w:hAnsiTheme="minorHAnsi" w:cstheme="minorHAnsi"/>
          <w:sz w:val="22"/>
          <w:szCs w:val="22"/>
        </w:rPr>
      </w:pPr>
    </w:p>
    <w:p w14:paraId="12211DE9" w14:textId="77777777" w:rsidR="00441D63" w:rsidRDefault="00441D63" w:rsidP="00441D63">
      <w:pPr>
        <w:autoSpaceDE w:val="0"/>
        <w:autoSpaceDN w:val="0"/>
        <w:adjustRightInd w:val="0"/>
        <w:jc w:val="both"/>
        <w:rPr>
          <w:rFonts w:asciiTheme="minorHAnsi" w:hAnsiTheme="minorHAnsi" w:cstheme="minorHAnsi"/>
          <w:sz w:val="22"/>
          <w:szCs w:val="22"/>
        </w:rPr>
      </w:pPr>
    </w:p>
    <w:p w14:paraId="278DB861" w14:textId="7253C107" w:rsidR="00D36F82" w:rsidRPr="00441D63" w:rsidRDefault="00D36F82" w:rsidP="00441D63">
      <w:pPr>
        <w:autoSpaceDE w:val="0"/>
        <w:autoSpaceDN w:val="0"/>
        <w:adjustRightInd w:val="0"/>
        <w:jc w:val="both"/>
        <w:rPr>
          <w:rFonts w:asciiTheme="minorHAnsi" w:hAnsiTheme="minorHAnsi" w:cstheme="minorHAnsi"/>
          <w:b/>
          <w:sz w:val="22"/>
          <w:szCs w:val="22"/>
        </w:rPr>
      </w:pPr>
      <w:r w:rsidRPr="00441D63">
        <w:rPr>
          <w:rFonts w:asciiTheme="minorHAnsi" w:hAnsiTheme="minorHAnsi" w:cstheme="minorHAnsi"/>
          <w:sz w:val="22"/>
          <w:szCs w:val="22"/>
        </w:rPr>
        <w:t>All groups/org</w:t>
      </w:r>
      <w:r w:rsidR="00D10017" w:rsidRPr="00441D63">
        <w:rPr>
          <w:rFonts w:asciiTheme="minorHAnsi" w:hAnsiTheme="minorHAnsi" w:cstheme="minorHAnsi"/>
          <w:sz w:val="22"/>
          <w:szCs w:val="22"/>
        </w:rPr>
        <w:t xml:space="preserve">anisations that use </w:t>
      </w:r>
      <w:r w:rsidR="00CF586E" w:rsidRPr="00441D63">
        <w:rPr>
          <w:rFonts w:asciiTheme="minorHAnsi" w:hAnsiTheme="minorHAnsi" w:cstheme="minorHAnsi"/>
          <w:sz w:val="22"/>
          <w:szCs w:val="22"/>
        </w:rPr>
        <w:t>facilities at the HANLEY &amp; UPTON EDUCATIONAL TRUST</w:t>
      </w:r>
      <w:r w:rsidRPr="00441D63">
        <w:rPr>
          <w:rFonts w:asciiTheme="minorHAnsi" w:hAnsiTheme="minorHAnsi" w:cstheme="minorHAnsi"/>
          <w:sz w:val="22"/>
          <w:szCs w:val="22"/>
        </w:rPr>
        <w:t xml:space="preserve"> are required to read these terms and conditions and agree to abide by them by signing the Lettings Form.</w:t>
      </w:r>
      <w:r w:rsidRPr="00441D63">
        <w:rPr>
          <w:rFonts w:asciiTheme="minorHAnsi" w:hAnsiTheme="minorHAnsi" w:cstheme="minorHAnsi"/>
          <w:b/>
          <w:sz w:val="22"/>
          <w:szCs w:val="22"/>
        </w:rPr>
        <w:t xml:space="preserve"> </w:t>
      </w:r>
      <w:r w:rsidRPr="00441D63">
        <w:rPr>
          <w:rFonts w:asciiTheme="minorHAnsi" w:hAnsiTheme="minorHAnsi" w:cstheme="minorHAnsi"/>
          <w:sz w:val="22"/>
          <w:szCs w:val="22"/>
        </w:rPr>
        <w:t>This will be signed by the nominated person from each group/ organisation.</w:t>
      </w:r>
    </w:p>
    <w:p w14:paraId="02E7311E" w14:textId="534390F4" w:rsidR="00D36F82" w:rsidRPr="00441D63" w:rsidRDefault="00D36F82" w:rsidP="00441D63">
      <w:pPr>
        <w:autoSpaceDE w:val="0"/>
        <w:autoSpaceDN w:val="0"/>
        <w:adjustRightInd w:val="0"/>
        <w:ind w:left="360"/>
        <w:jc w:val="both"/>
        <w:rPr>
          <w:rFonts w:asciiTheme="minorHAnsi" w:hAnsiTheme="minorHAnsi" w:cstheme="minorHAnsi"/>
          <w:b/>
          <w:sz w:val="22"/>
          <w:szCs w:val="22"/>
        </w:rPr>
      </w:pPr>
    </w:p>
    <w:p w14:paraId="7A53F122" w14:textId="77777777" w:rsidR="00D36F82" w:rsidRPr="00441D63" w:rsidRDefault="00D36F82" w:rsidP="00441D63">
      <w:pPr>
        <w:autoSpaceDE w:val="0"/>
        <w:autoSpaceDN w:val="0"/>
        <w:adjustRightInd w:val="0"/>
        <w:jc w:val="both"/>
        <w:rPr>
          <w:rFonts w:asciiTheme="minorHAnsi" w:hAnsiTheme="minorHAnsi" w:cstheme="minorHAnsi"/>
          <w:b/>
          <w:sz w:val="22"/>
          <w:szCs w:val="22"/>
        </w:rPr>
      </w:pPr>
      <w:r w:rsidRPr="00441D63">
        <w:rPr>
          <w:rFonts w:asciiTheme="minorHAnsi" w:hAnsiTheme="minorHAnsi" w:cstheme="minorHAnsi"/>
          <w:b/>
          <w:sz w:val="22"/>
          <w:szCs w:val="22"/>
        </w:rPr>
        <w:t>Purpose of use</w:t>
      </w:r>
    </w:p>
    <w:p w14:paraId="0156B020" w14:textId="77777777" w:rsidR="00D36F82" w:rsidRPr="00441D63" w:rsidRDefault="00D36F82" w:rsidP="00441D63">
      <w:pPr>
        <w:autoSpaceDE w:val="0"/>
        <w:autoSpaceDN w:val="0"/>
        <w:adjustRightInd w:val="0"/>
        <w:jc w:val="both"/>
        <w:rPr>
          <w:rFonts w:asciiTheme="minorHAnsi" w:hAnsiTheme="minorHAnsi" w:cstheme="minorHAnsi"/>
          <w:sz w:val="22"/>
          <w:szCs w:val="22"/>
        </w:rPr>
      </w:pPr>
    </w:p>
    <w:p w14:paraId="75AF6F19" w14:textId="255E2BE8" w:rsidR="00D36F82" w:rsidRPr="00441D63" w:rsidRDefault="00D36F82" w:rsidP="00441D63">
      <w:pPr>
        <w:numPr>
          <w:ilvl w:val="0"/>
          <w:numId w:val="1"/>
        </w:numPr>
        <w:autoSpaceDE w:val="0"/>
        <w:autoSpaceDN w:val="0"/>
        <w:adjustRightInd w:val="0"/>
        <w:ind w:left="567" w:hanging="284"/>
        <w:jc w:val="both"/>
        <w:rPr>
          <w:rFonts w:asciiTheme="minorHAnsi" w:hAnsiTheme="minorHAnsi" w:cstheme="minorHAnsi"/>
          <w:sz w:val="22"/>
          <w:szCs w:val="22"/>
        </w:rPr>
      </w:pPr>
      <w:r w:rsidRPr="00441D63">
        <w:rPr>
          <w:rFonts w:asciiTheme="minorHAnsi" w:hAnsiTheme="minorHAnsi" w:cstheme="minorHAnsi"/>
          <w:sz w:val="22"/>
          <w:szCs w:val="22"/>
        </w:rPr>
        <w:t>The accommodation shall only be used for the purposes stated on the application, and within the hours agreed in the letting agreement issued by the school. The Hirer shall be responsible for ensuring these conditions of occupation are observed.</w:t>
      </w:r>
    </w:p>
    <w:p w14:paraId="66460A1E" w14:textId="77777777" w:rsidR="00D36F82" w:rsidRPr="00441D63" w:rsidRDefault="00D36F82" w:rsidP="00441D63">
      <w:pPr>
        <w:autoSpaceDE w:val="0"/>
        <w:autoSpaceDN w:val="0"/>
        <w:adjustRightInd w:val="0"/>
        <w:ind w:left="567" w:hanging="284"/>
        <w:jc w:val="both"/>
        <w:rPr>
          <w:rFonts w:asciiTheme="minorHAnsi" w:hAnsiTheme="minorHAnsi" w:cstheme="minorHAnsi"/>
          <w:sz w:val="22"/>
          <w:szCs w:val="22"/>
        </w:rPr>
      </w:pPr>
    </w:p>
    <w:p w14:paraId="27FF05D4" w14:textId="2C10FCE8" w:rsidR="00D36F82" w:rsidRPr="00441D63" w:rsidRDefault="00D36F82" w:rsidP="00441D63">
      <w:pPr>
        <w:numPr>
          <w:ilvl w:val="0"/>
          <w:numId w:val="1"/>
        </w:numPr>
        <w:autoSpaceDE w:val="0"/>
        <w:autoSpaceDN w:val="0"/>
        <w:adjustRightInd w:val="0"/>
        <w:ind w:left="567" w:hanging="284"/>
        <w:jc w:val="both"/>
        <w:rPr>
          <w:rFonts w:asciiTheme="minorHAnsi" w:hAnsiTheme="minorHAnsi" w:cstheme="minorHAnsi"/>
          <w:sz w:val="22"/>
          <w:szCs w:val="22"/>
        </w:rPr>
      </w:pPr>
      <w:r w:rsidRPr="00441D63">
        <w:rPr>
          <w:rFonts w:asciiTheme="minorHAnsi" w:hAnsiTheme="minorHAnsi" w:cstheme="minorHAnsi"/>
          <w:sz w:val="22"/>
          <w:szCs w:val="22"/>
        </w:rPr>
        <w:t xml:space="preserve">The Hirer shall not assign or sublet the whole or any part of the benefit of this agreement. </w:t>
      </w:r>
    </w:p>
    <w:p w14:paraId="7D8F6330" w14:textId="77777777" w:rsidR="00D36F82" w:rsidRPr="00441D63" w:rsidRDefault="00D36F82" w:rsidP="00441D63">
      <w:pPr>
        <w:autoSpaceDE w:val="0"/>
        <w:autoSpaceDN w:val="0"/>
        <w:adjustRightInd w:val="0"/>
        <w:ind w:left="567" w:hanging="284"/>
        <w:jc w:val="both"/>
        <w:rPr>
          <w:rFonts w:asciiTheme="minorHAnsi" w:hAnsiTheme="minorHAnsi" w:cstheme="minorHAnsi"/>
          <w:sz w:val="22"/>
          <w:szCs w:val="22"/>
        </w:rPr>
      </w:pPr>
    </w:p>
    <w:p w14:paraId="00DD2C17" w14:textId="7879D87A" w:rsidR="00D36F82" w:rsidRPr="00441D63" w:rsidRDefault="00D36F82" w:rsidP="00441D63">
      <w:pPr>
        <w:numPr>
          <w:ilvl w:val="0"/>
          <w:numId w:val="1"/>
        </w:numPr>
        <w:autoSpaceDE w:val="0"/>
        <w:autoSpaceDN w:val="0"/>
        <w:adjustRightInd w:val="0"/>
        <w:ind w:left="567" w:hanging="284"/>
        <w:jc w:val="both"/>
        <w:rPr>
          <w:rFonts w:asciiTheme="minorHAnsi" w:hAnsiTheme="minorHAnsi" w:cstheme="minorHAnsi"/>
          <w:sz w:val="22"/>
          <w:szCs w:val="22"/>
        </w:rPr>
      </w:pPr>
      <w:r w:rsidRPr="00441D63">
        <w:rPr>
          <w:rFonts w:asciiTheme="minorHAnsi" w:hAnsiTheme="minorHAnsi" w:cstheme="minorHAnsi"/>
          <w:sz w:val="22"/>
          <w:szCs w:val="22"/>
        </w:rPr>
        <w:t xml:space="preserve">No interference is to be made with school property/equipment/premises which do not form part of the letting. </w:t>
      </w:r>
    </w:p>
    <w:p w14:paraId="3FF12760" w14:textId="17BF6EEF" w:rsidR="00D36F82" w:rsidRDefault="00D36F82" w:rsidP="00441D63">
      <w:pPr>
        <w:autoSpaceDE w:val="0"/>
        <w:autoSpaceDN w:val="0"/>
        <w:adjustRightInd w:val="0"/>
        <w:ind w:left="360"/>
        <w:jc w:val="both"/>
        <w:rPr>
          <w:rFonts w:asciiTheme="minorHAnsi" w:hAnsiTheme="minorHAnsi" w:cstheme="minorHAnsi"/>
          <w:sz w:val="22"/>
          <w:szCs w:val="22"/>
        </w:rPr>
      </w:pPr>
    </w:p>
    <w:p w14:paraId="260F7668" w14:textId="77777777" w:rsidR="00AE08BB" w:rsidRPr="00441D63" w:rsidRDefault="00AE08BB" w:rsidP="00441D63">
      <w:pPr>
        <w:autoSpaceDE w:val="0"/>
        <w:autoSpaceDN w:val="0"/>
        <w:adjustRightInd w:val="0"/>
        <w:ind w:left="360"/>
        <w:jc w:val="both"/>
        <w:rPr>
          <w:rFonts w:asciiTheme="minorHAnsi" w:hAnsiTheme="minorHAnsi" w:cstheme="minorHAnsi"/>
          <w:sz w:val="22"/>
          <w:szCs w:val="22"/>
        </w:rPr>
      </w:pPr>
    </w:p>
    <w:p w14:paraId="2180707C" w14:textId="77777777" w:rsidR="00D36F82" w:rsidRPr="00441D63" w:rsidRDefault="00D36F82" w:rsidP="00441D63">
      <w:pPr>
        <w:autoSpaceDE w:val="0"/>
        <w:autoSpaceDN w:val="0"/>
        <w:adjustRightInd w:val="0"/>
        <w:jc w:val="both"/>
        <w:rPr>
          <w:rFonts w:asciiTheme="minorHAnsi" w:hAnsiTheme="minorHAnsi" w:cstheme="minorHAnsi"/>
          <w:b/>
          <w:sz w:val="22"/>
          <w:szCs w:val="22"/>
        </w:rPr>
      </w:pPr>
      <w:r w:rsidRPr="00441D63">
        <w:rPr>
          <w:rFonts w:asciiTheme="minorHAnsi" w:hAnsiTheme="minorHAnsi" w:cstheme="minorHAnsi"/>
          <w:b/>
          <w:sz w:val="22"/>
          <w:szCs w:val="22"/>
        </w:rPr>
        <w:t>Health and Safety</w:t>
      </w:r>
    </w:p>
    <w:p w14:paraId="5768057C" w14:textId="77777777" w:rsidR="00D36F82" w:rsidRPr="00441D63" w:rsidRDefault="00D36F82" w:rsidP="00441D63">
      <w:pPr>
        <w:autoSpaceDE w:val="0"/>
        <w:autoSpaceDN w:val="0"/>
        <w:adjustRightInd w:val="0"/>
        <w:jc w:val="both"/>
        <w:rPr>
          <w:rFonts w:asciiTheme="minorHAnsi" w:hAnsiTheme="minorHAnsi" w:cstheme="minorHAnsi"/>
          <w:sz w:val="22"/>
          <w:szCs w:val="22"/>
        </w:rPr>
      </w:pPr>
    </w:p>
    <w:p w14:paraId="4CA747FA" w14:textId="0F269AAC" w:rsidR="00D36F82" w:rsidRPr="00441D63" w:rsidRDefault="00D36F82" w:rsidP="00441D63">
      <w:pPr>
        <w:numPr>
          <w:ilvl w:val="0"/>
          <w:numId w:val="1"/>
        </w:numPr>
        <w:tabs>
          <w:tab w:val="clear" w:pos="720"/>
        </w:tabs>
        <w:autoSpaceDE w:val="0"/>
        <w:autoSpaceDN w:val="0"/>
        <w:adjustRightInd w:val="0"/>
        <w:ind w:left="567" w:hanging="284"/>
        <w:jc w:val="both"/>
        <w:rPr>
          <w:rFonts w:asciiTheme="minorHAnsi" w:hAnsiTheme="minorHAnsi" w:cstheme="minorHAnsi"/>
          <w:sz w:val="22"/>
          <w:szCs w:val="22"/>
        </w:rPr>
      </w:pPr>
      <w:r w:rsidRPr="00441D63">
        <w:rPr>
          <w:rFonts w:asciiTheme="minorHAnsi" w:hAnsiTheme="minorHAnsi" w:cstheme="minorHAnsi"/>
          <w:sz w:val="22"/>
          <w:szCs w:val="22"/>
        </w:rPr>
        <w:t>The Hirer is responsible for the effective supervision of the arrangements and activities in the premises during the period of hire and for the prevention of disorderly behaviour so as to ensure that no nuisance or annoyance arises to the occupiers of adjoining premises or neighbouring residents and shall behave reasonably at all times.</w:t>
      </w:r>
    </w:p>
    <w:p w14:paraId="48812B2B" w14:textId="77777777" w:rsidR="00D36F82" w:rsidRPr="00441D63" w:rsidRDefault="00D36F82" w:rsidP="00441D63">
      <w:pPr>
        <w:autoSpaceDE w:val="0"/>
        <w:autoSpaceDN w:val="0"/>
        <w:adjustRightInd w:val="0"/>
        <w:ind w:left="567" w:hanging="284"/>
        <w:jc w:val="both"/>
        <w:rPr>
          <w:rFonts w:asciiTheme="minorHAnsi" w:hAnsiTheme="minorHAnsi" w:cstheme="minorHAnsi"/>
          <w:sz w:val="22"/>
          <w:szCs w:val="22"/>
        </w:rPr>
      </w:pPr>
    </w:p>
    <w:p w14:paraId="1E61F94C" w14:textId="3D74697E" w:rsidR="00D36F82" w:rsidRPr="00441D63" w:rsidRDefault="00D36F82" w:rsidP="00441D63">
      <w:pPr>
        <w:numPr>
          <w:ilvl w:val="0"/>
          <w:numId w:val="1"/>
        </w:numPr>
        <w:tabs>
          <w:tab w:val="clear" w:pos="720"/>
        </w:tabs>
        <w:autoSpaceDE w:val="0"/>
        <w:autoSpaceDN w:val="0"/>
        <w:adjustRightInd w:val="0"/>
        <w:ind w:left="567" w:hanging="284"/>
        <w:jc w:val="both"/>
        <w:rPr>
          <w:rFonts w:asciiTheme="minorHAnsi" w:hAnsiTheme="minorHAnsi" w:cstheme="minorHAnsi"/>
          <w:sz w:val="22"/>
          <w:szCs w:val="22"/>
        </w:rPr>
      </w:pPr>
      <w:r w:rsidRPr="00441D63">
        <w:rPr>
          <w:rFonts w:asciiTheme="minorHAnsi" w:hAnsiTheme="minorHAnsi" w:cstheme="minorHAnsi"/>
          <w:sz w:val="22"/>
          <w:szCs w:val="22"/>
        </w:rPr>
        <w:t xml:space="preserve">The </w:t>
      </w:r>
      <w:r w:rsidR="00CF586E" w:rsidRPr="00441D63">
        <w:rPr>
          <w:rFonts w:asciiTheme="minorHAnsi" w:hAnsiTheme="minorHAnsi" w:cstheme="minorHAnsi"/>
          <w:sz w:val="22"/>
          <w:szCs w:val="22"/>
        </w:rPr>
        <w:t xml:space="preserve">individual </w:t>
      </w:r>
      <w:r w:rsidRPr="00441D63">
        <w:rPr>
          <w:rFonts w:asciiTheme="minorHAnsi" w:hAnsiTheme="minorHAnsi" w:cstheme="minorHAnsi"/>
          <w:sz w:val="22"/>
          <w:szCs w:val="22"/>
        </w:rPr>
        <w:t xml:space="preserve">school fire, emergency and evacuation procedures </w:t>
      </w:r>
      <w:r w:rsidR="001444E5">
        <w:rPr>
          <w:rFonts w:asciiTheme="minorHAnsi" w:hAnsiTheme="minorHAnsi" w:cstheme="minorHAnsi"/>
          <w:sz w:val="22"/>
          <w:szCs w:val="22"/>
        </w:rPr>
        <w:t>can</w:t>
      </w:r>
      <w:r w:rsidRPr="00441D63">
        <w:rPr>
          <w:rFonts w:asciiTheme="minorHAnsi" w:hAnsiTheme="minorHAnsi" w:cstheme="minorHAnsi"/>
          <w:sz w:val="22"/>
          <w:szCs w:val="22"/>
        </w:rPr>
        <w:t xml:space="preserve"> be forwarded to the Hirer </w:t>
      </w:r>
      <w:r w:rsidR="001444E5">
        <w:rPr>
          <w:rFonts w:asciiTheme="minorHAnsi" w:hAnsiTheme="minorHAnsi" w:cstheme="minorHAnsi"/>
          <w:sz w:val="22"/>
          <w:szCs w:val="22"/>
        </w:rPr>
        <w:t xml:space="preserve">if required </w:t>
      </w:r>
      <w:r w:rsidRPr="00441D63">
        <w:rPr>
          <w:rFonts w:asciiTheme="minorHAnsi" w:hAnsiTheme="minorHAnsi" w:cstheme="minorHAnsi"/>
          <w:sz w:val="22"/>
          <w:szCs w:val="22"/>
        </w:rPr>
        <w:t>and it the Hirer’s responsibility to ensure that the whole party are aware of these procedures. The Hirer shall be required to take any precautions necessary to ensure the safety of those attending during the period of hire, including ensuring the means of escape from fire are not blocked or impeded.</w:t>
      </w:r>
    </w:p>
    <w:p w14:paraId="2FA5A8EF" w14:textId="77777777" w:rsidR="00D36F82" w:rsidRPr="00441D63" w:rsidRDefault="00D36F82" w:rsidP="00441D63">
      <w:pPr>
        <w:autoSpaceDE w:val="0"/>
        <w:autoSpaceDN w:val="0"/>
        <w:adjustRightInd w:val="0"/>
        <w:ind w:left="567" w:hanging="284"/>
        <w:jc w:val="both"/>
        <w:rPr>
          <w:rFonts w:asciiTheme="minorHAnsi" w:hAnsiTheme="minorHAnsi" w:cstheme="minorHAnsi"/>
          <w:sz w:val="22"/>
          <w:szCs w:val="22"/>
        </w:rPr>
      </w:pPr>
    </w:p>
    <w:p w14:paraId="014EA7E1" w14:textId="636E9293" w:rsidR="00D36F82" w:rsidRPr="00441D63" w:rsidRDefault="00D36F82" w:rsidP="00441D63">
      <w:pPr>
        <w:numPr>
          <w:ilvl w:val="0"/>
          <w:numId w:val="1"/>
        </w:numPr>
        <w:tabs>
          <w:tab w:val="clear" w:pos="720"/>
        </w:tabs>
        <w:autoSpaceDE w:val="0"/>
        <w:autoSpaceDN w:val="0"/>
        <w:adjustRightInd w:val="0"/>
        <w:ind w:left="567" w:hanging="284"/>
        <w:jc w:val="both"/>
        <w:rPr>
          <w:rFonts w:asciiTheme="minorHAnsi" w:hAnsiTheme="minorHAnsi" w:cstheme="minorHAnsi"/>
          <w:sz w:val="22"/>
          <w:szCs w:val="22"/>
        </w:rPr>
      </w:pPr>
      <w:r w:rsidRPr="00441D63">
        <w:rPr>
          <w:rFonts w:asciiTheme="minorHAnsi" w:hAnsiTheme="minorHAnsi" w:cstheme="minorHAnsi"/>
          <w:sz w:val="22"/>
          <w:szCs w:val="22"/>
        </w:rPr>
        <w:t>The Hirer will immediately inform the school</w:t>
      </w:r>
      <w:r w:rsidR="00CF586E" w:rsidRPr="00441D63">
        <w:rPr>
          <w:rFonts w:asciiTheme="minorHAnsi" w:hAnsiTheme="minorHAnsi" w:cstheme="minorHAnsi"/>
          <w:sz w:val="22"/>
          <w:szCs w:val="22"/>
        </w:rPr>
        <w:t xml:space="preserve"> via HUET Estates &amp; Facilities Manager</w:t>
      </w:r>
      <w:r w:rsidRPr="00441D63">
        <w:rPr>
          <w:rFonts w:asciiTheme="minorHAnsi" w:hAnsiTheme="minorHAnsi" w:cstheme="minorHAnsi"/>
          <w:sz w:val="22"/>
          <w:szCs w:val="22"/>
        </w:rPr>
        <w:t xml:space="preserve"> of any emergency, accident or serious incident that occurs on the </w:t>
      </w:r>
      <w:r w:rsidR="00CF586E" w:rsidRPr="00441D63">
        <w:rPr>
          <w:rFonts w:asciiTheme="minorHAnsi" w:hAnsiTheme="minorHAnsi" w:cstheme="minorHAnsi"/>
          <w:sz w:val="22"/>
          <w:szCs w:val="22"/>
        </w:rPr>
        <w:t>school’s</w:t>
      </w:r>
      <w:r w:rsidRPr="00441D63">
        <w:rPr>
          <w:rFonts w:asciiTheme="minorHAnsi" w:hAnsiTheme="minorHAnsi" w:cstheme="minorHAnsi"/>
          <w:sz w:val="22"/>
          <w:szCs w:val="22"/>
        </w:rPr>
        <w:t xml:space="preserve"> premises. This should be done in person and may req</w:t>
      </w:r>
      <w:r w:rsidR="002071FA" w:rsidRPr="00441D63">
        <w:rPr>
          <w:rFonts w:asciiTheme="minorHAnsi" w:hAnsiTheme="minorHAnsi" w:cstheme="minorHAnsi"/>
          <w:sz w:val="22"/>
          <w:szCs w:val="22"/>
        </w:rPr>
        <w:t>uire the applicant telephoning</w:t>
      </w:r>
      <w:r w:rsidRPr="00441D63">
        <w:rPr>
          <w:rFonts w:asciiTheme="minorHAnsi" w:hAnsiTheme="minorHAnsi" w:cstheme="minorHAnsi"/>
          <w:sz w:val="22"/>
          <w:szCs w:val="22"/>
        </w:rPr>
        <w:t>. The Hirer will be responsible for reporting to the Health and Safety Executive any accident that arises from activities that it organises.</w:t>
      </w:r>
      <w:r w:rsidR="002071FA" w:rsidRPr="00441D63">
        <w:rPr>
          <w:rFonts w:asciiTheme="minorHAnsi" w:hAnsiTheme="minorHAnsi" w:cstheme="minorHAnsi"/>
          <w:sz w:val="22"/>
          <w:szCs w:val="22"/>
        </w:rPr>
        <w:t xml:space="preserve">  Emergency contact numbers will be given to the Hirer</w:t>
      </w:r>
      <w:r w:rsidR="001444E5">
        <w:rPr>
          <w:rFonts w:asciiTheme="minorHAnsi" w:hAnsiTheme="minorHAnsi" w:cstheme="minorHAnsi"/>
          <w:sz w:val="22"/>
          <w:szCs w:val="22"/>
        </w:rPr>
        <w:t xml:space="preserve"> on request</w:t>
      </w:r>
      <w:r w:rsidR="002071FA" w:rsidRPr="00441D63">
        <w:rPr>
          <w:rFonts w:asciiTheme="minorHAnsi" w:hAnsiTheme="minorHAnsi" w:cstheme="minorHAnsi"/>
          <w:sz w:val="22"/>
          <w:szCs w:val="22"/>
        </w:rPr>
        <w:t xml:space="preserve"> prior to the letting taking place.</w:t>
      </w:r>
    </w:p>
    <w:p w14:paraId="418B080E" w14:textId="27DB2EDC" w:rsidR="00D36F82" w:rsidRPr="00441D63" w:rsidRDefault="00D36F82" w:rsidP="00441D63">
      <w:pPr>
        <w:autoSpaceDE w:val="0"/>
        <w:autoSpaceDN w:val="0"/>
        <w:adjustRightInd w:val="0"/>
        <w:ind w:left="567" w:hanging="284"/>
        <w:jc w:val="both"/>
        <w:rPr>
          <w:rFonts w:asciiTheme="minorHAnsi" w:hAnsiTheme="minorHAnsi" w:cstheme="minorHAnsi"/>
          <w:sz w:val="22"/>
          <w:szCs w:val="22"/>
        </w:rPr>
      </w:pPr>
    </w:p>
    <w:p w14:paraId="0DC0C619" w14:textId="07904AB0" w:rsidR="00D36F82" w:rsidRPr="00441D63" w:rsidRDefault="00D36F82" w:rsidP="00441D63">
      <w:pPr>
        <w:numPr>
          <w:ilvl w:val="0"/>
          <w:numId w:val="1"/>
        </w:numPr>
        <w:tabs>
          <w:tab w:val="clear" w:pos="720"/>
        </w:tabs>
        <w:autoSpaceDE w:val="0"/>
        <w:autoSpaceDN w:val="0"/>
        <w:adjustRightInd w:val="0"/>
        <w:ind w:left="567" w:hanging="284"/>
        <w:jc w:val="both"/>
        <w:rPr>
          <w:rFonts w:asciiTheme="minorHAnsi" w:hAnsiTheme="minorHAnsi" w:cstheme="minorHAnsi"/>
          <w:sz w:val="22"/>
          <w:szCs w:val="22"/>
        </w:rPr>
      </w:pPr>
      <w:r w:rsidRPr="00441D63">
        <w:rPr>
          <w:rFonts w:asciiTheme="minorHAnsi" w:hAnsiTheme="minorHAnsi" w:cstheme="minorHAnsi"/>
          <w:sz w:val="22"/>
          <w:szCs w:val="22"/>
        </w:rPr>
        <w:t xml:space="preserve">Hirers providing services to children, whether pupils at the school or others, must have policies and procedures in place to ensure children’s safety, and must provide evidence of these to the school as required e.g. Safeguarding Policy and Use of Mobile Phone Policy, CRB/ISA Checks. </w:t>
      </w:r>
    </w:p>
    <w:p w14:paraId="377C7730" w14:textId="345C819D" w:rsidR="00D36F82" w:rsidRDefault="00D36F82" w:rsidP="00441D63">
      <w:pPr>
        <w:pStyle w:val="ListParagraph"/>
        <w:jc w:val="both"/>
        <w:rPr>
          <w:rFonts w:asciiTheme="minorHAnsi" w:hAnsiTheme="minorHAnsi" w:cstheme="minorHAnsi"/>
          <w:sz w:val="22"/>
          <w:szCs w:val="22"/>
        </w:rPr>
      </w:pPr>
    </w:p>
    <w:p w14:paraId="5BE53794" w14:textId="77777777" w:rsidR="00AE08BB" w:rsidRPr="00441D63" w:rsidRDefault="00AE08BB" w:rsidP="00441D63">
      <w:pPr>
        <w:pStyle w:val="ListParagraph"/>
        <w:jc w:val="both"/>
        <w:rPr>
          <w:rFonts w:asciiTheme="minorHAnsi" w:hAnsiTheme="minorHAnsi" w:cstheme="minorHAnsi"/>
          <w:sz w:val="22"/>
          <w:szCs w:val="22"/>
        </w:rPr>
      </w:pPr>
    </w:p>
    <w:p w14:paraId="3CF53891" w14:textId="31AA0F92" w:rsidR="00D36F82" w:rsidRPr="00441D63" w:rsidRDefault="00D36F82" w:rsidP="00441D63">
      <w:pPr>
        <w:autoSpaceDE w:val="0"/>
        <w:autoSpaceDN w:val="0"/>
        <w:adjustRightInd w:val="0"/>
        <w:jc w:val="both"/>
        <w:rPr>
          <w:rFonts w:asciiTheme="minorHAnsi" w:hAnsiTheme="minorHAnsi" w:cstheme="minorHAnsi"/>
          <w:b/>
          <w:sz w:val="22"/>
          <w:szCs w:val="22"/>
        </w:rPr>
      </w:pPr>
      <w:r w:rsidRPr="00441D63">
        <w:rPr>
          <w:rFonts w:asciiTheme="minorHAnsi" w:hAnsiTheme="minorHAnsi" w:cstheme="minorHAnsi"/>
          <w:b/>
          <w:sz w:val="22"/>
          <w:szCs w:val="22"/>
        </w:rPr>
        <w:t>Safeguarding</w:t>
      </w:r>
      <w:r w:rsidR="001444E5">
        <w:rPr>
          <w:rFonts w:asciiTheme="minorHAnsi" w:hAnsiTheme="minorHAnsi" w:cstheme="minorHAnsi"/>
          <w:b/>
          <w:sz w:val="22"/>
          <w:szCs w:val="22"/>
        </w:rPr>
        <w:t xml:space="preserve"> (if the letting involves working with children under 18)</w:t>
      </w:r>
    </w:p>
    <w:p w14:paraId="2687DB22" w14:textId="16ACEA5F" w:rsidR="00D36F82" w:rsidRPr="00441D63" w:rsidRDefault="00D36F82" w:rsidP="00441D63">
      <w:pPr>
        <w:autoSpaceDE w:val="0"/>
        <w:autoSpaceDN w:val="0"/>
        <w:adjustRightInd w:val="0"/>
        <w:ind w:left="284"/>
        <w:jc w:val="both"/>
        <w:rPr>
          <w:rFonts w:asciiTheme="minorHAnsi" w:hAnsiTheme="minorHAnsi" w:cstheme="minorHAnsi"/>
          <w:sz w:val="22"/>
          <w:szCs w:val="22"/>
        </w:rPr>
      </w:pPr>
    </w:p>
    <w:p w14:paraId="44EE73A1" w14:textId="6E5A0707" w:rsidR="00D36F82" w:rsidRPr="00441D63" w:rsidRDefault="00CF586E" w:rsidP="00441D63">
      <w:pPr>
        <w:autoSpaceDE w:val="0"/>
        <w:autoSpaceDN w:val="0"/>
        <w:adjustRightInd w:val="0"/>
        <w:ind w:left="567"/>
        <w:jc w:val="both"/>
        <w:rPr>
          <w:rFonts w:asciiTheme="minorHAnsi" w:hAnsiTheme="minorHAnsi" w:cstheme="minorHAnsi"/>
          <w:sz w:val="22"/>
          <w:szCs w:val="22"/>
        </w:rPr>
      </w:pPr>
      <w:r w:rsidRPr="00441D63">
        <w:rPr>
          <w:rFonts w:asciiTheme="minorHAnsi" w:hAnsiTheme="minorHAnsi" w:cstheme="minorHAnsi"/>
          <w:sz w:val="22"/>
          <w:szCs w:val="22"/>
        </w:rPr>
        <w:t>The HANLEY &amp; UPTON EDUCATIONAL TRUST</w:t>
      </w:r>
      <w:r w:rsidR="00D36F82" w:rsidRPr="00441D63">
        <w:rPr>
          <w:rFonts w:asciiTheme="minorHAnsi" w:hAnsiTheme="minorHAnsi" w:cstheme="minorHAnsi"/>
          <w:sz w:val="22"/>
          <w:szCs w:val="22"/>
        </w:rPr>
        <w:t xml:space="preserve"> is committed to safeguarding and promoting the welfare of the children and young people and expects all hirers of the school premises to share this commitment.  All hirers working with children (anyone under 18) are required to have </w:t>
      </w:r>
      <w:r w:rsidR="006C64AC" w:rsidRPr="00441D63">
        <w:rPr>
          <w:rFonts w:asciiTheme="minorHAnsi" w:hAnsiTheme="minorHAnsi" w:cstheme="minorHAnsi"/>
          <w:sz w:val="22"/>
          <w:szCs w:val="22"/>
        </w:rPr>
        <w:t xml:space="preserve">a DBS enhanced clearance </w:t>
      </w:r>
      <w:r w:rsidR="00D36F82" w:rsidRPr="00441D63">
        <w:rPr>
          <w:rFonts w:asciiTheme="minorHAnsi" w:hAnsiTheme="minorHAnsi" w:cstheme="minorHAnsi"/>
          <w:sz w:val="22"/>
          <w:szCs w:val="22"/>
        </w:rPr>
        <w:t xml:space="preserve">at an appropriate level (as defined by the Criminal Records Bureau) for those individual working in school premises on behalf of the hirer.  </w:t>
      </w:r>
    </w:p>
    <w:p w14:paraId="0AD6BDE2" w14:textId="23008E6C" w:rsidR="00D36F82" w:rsidRPr="00441D63" w:rsidRDefault="00D36F82" w:rsidP="00441D63">
      <w:pPr>
        <w:autoSpaceDE w:val="0"/>
        <w:autoSpaceDN w:val="0"/>
        <w:adjustRightInd w:val="0"/>
        <w:ind w:left="567"/>
        <w:jc w:val="both"/>
        <w:rPr>
          <w:rFonts w:asciiTheme="minorHAnsi" w:hAnsiTheme="minorHAnsi" w:cstheme="minorHAnsi"/>
          <w:sz w:val="22"/>
          <w:szCs w:val="22"/>
        </w:rPr>
      </w:pPr>
    </w:p>
    <w:p w14:paraId="65B14D29" w14:textId="7A604F35" w:rsidR="00322E8B" w:rsidRPr="00441D63" w:rsidRDefault="00D36F82" w:rsidP="00441D63">
      <w:pPr>
        <w:autoSpaceDE w:val="0"/>
        <w:autoSpaceDN w:val="0"/>
        <w:adjustRightInd w:val="0"/>
        <w:ind w:left="567"/>
        <w:jc w:val="both"/>
        <w:rPr>
          <w:rFonts w:asciiTheme="minorHAnsi" w:hAnsiTheme="minorHAnsi" w:cstheme="minorHAnsi"/>
          <w:sz w:val="22"/>
          <w:szCs w:val="22"/>
        </w:rPr>
      </w:pPr>
      <w:r w:rsidRPr="00441D63">
        <w:rPr>
          <w:rFonts w:asciiTheme="minorHAnsi" w:hAnsiTheme="minorHAnsi" w:cstheme="minorHAnsi"/>
          <w:sz w:val="22"/>
          <w:szCs w:val="22"/>
        </w:rPr>
        <w:t>It is now a condition</w:t>
      </w:r>
      <w:r w:rsidR="00770198" w:rsidRPr="00441D63">
        <w:rPr>
          <w:rFonts w:asciiTheme="minorHAnsi" w:hAnsiTheme="minorHAnsi" w:cstheme="minorHAnsi"/>
          <w:sz w:val="22"/>
          <w:szCs w:val="22"/>
        </w:rPr>
        <w:t xml:space="preserve"> </w:t>
      </w:r>
      <w:r w:rsidRPr="00441D63">
        <w:rPr>
          <w:rFonts w:asciiTheme="minorHAnsi" w:hAnsiTheme="minorHAnsi" w:cstheme="minorHAnsi"/>
          <w:sz w:val="22"/>
          <w:szCs w:val="22"/>
        </w:rPr>
        <w:t xml:space="preserve">of letting that any organisation using the </w:t>
      </w:r>
      <w:r w:rsidR="00B12696" w:rsidRPr="00441D63">
        <w:rPr>
          <w:rFonts w:asciiTheme="minorHAnsi" w:hAnsiTheme="minorHAnsi" w:cstheme="minorHAnsi"/>
          <w:sz w:val="22"/>
          <w:szCs w:val="22"/>
        </w:rPr>
        <w:t>s</w:t>
      </w:r>
      <w:r w:rsidRPr="00441D63">
        <w:rPr>
          <w:rFonts w:asciiTheme="minorHAnsi" w:hAnsiTheme="minorHAnsi" w:cstheme="minorHAnsi"/>
          <w:sz w:val="22"/>
          <w:szCs w:val="22"/>
        </w:rPr>
        <w:t>chool premises unde</w:t>
      </w:r>
      <w:r w:rsidR="00D14F5D" w:rsidRPr="00441D63">
        <w:rPr>
          <w:rFonts w:asciiTheme="minorHAnsi" w:hAnsiTheme="minorHAnsi" w:cstheme="minorHAnsi"/>
          <w:sz w:val="22"/>
          <w:szCs w:val="22"/>
        </w:rPr>
        <w:t xml:space="preserve">rtakes to ensure suitable </w:t>
      </w:r>
      <w:r w:rsidR="00D10017" w:rsidRPr="00441D63">
        <w:rPr>
          <w:rFonts w:asciiTheme="minorHAnsi" w:hAnsiTheme="minorHAnsi" w:cstheme="minorHAnsi"/>
          <w:sz w:val="22"/>
          <w:szCs w:val="22"/>
        </w:rPr>
        <w:t>arrangements</w:t>
      </w:r>
      <w:r w:rsidR="00D14F5D" w:rsidRPr="00441D63">
        <w:rPr>
          <w:rFonts w:asciiTheme="minorHAnsi" w:hAnsiTheme="minorHAnsi" w:cstheme="minorHAnsi"/>
          <w:sz w:val="22"/>
          <w:szCs w:val="22"/>
        </w:rPr>
        <w:t xml:space="preserve"> are in place and maintained </w:t>
      </w:r>
      <w:r w:rsidR="00D10017" w:rsidRPr="00441D63">
        <w:rPr>
          <w:rFonts w:asciiTheme="minorHAnsi" w:hAnsiTheme="minorHAnsi" w:cstheme="minorHAnsi"/>
          <w:sz w:val="22"/>
          <w:szCs w:val="22"/>
        </w:rPr>
        <w:t>with</w:t>
      </w:r>
      <w:r w:rsidR="00D14F5D" w:rsidRPr="00441D63">
        <w:rPr>
          <w:rFonts w:asciiTheme="minorHAnsi" w:hAnsiTheme="minorHAnsi" w:cstheme="minorHAnsi"/>
          <w:sz w:val="22"/>
          <w:szCs w:val="22"/>
        </w:rPr>
        <w:t xml:space="preserve"> regard to safeguarding children and child protection.  </w:t>
      </w:r>
    </w:p>
    <w:p w14:paraId="47868EAD" w14:textId="101C70FF" w:rsidR="00322E8B" w:rsidRPr="00441D63" w:rsidRDefault="00322E8B" w:rsidP="00441D63">
      <w:pPr>
        <w:autoSpaceDE w:val="0"/>
        <w:autoSpaceDN w:val="0"/>
        <w:adjustRightInd w:val="0"/>
        <w:ind w:left="567"/>
        <w:jc w:val="both"/>
        <w:rPr>
          <w:rFonts w:asciiTheme="minorHAnsi" w:hAnsiTheme="minorHAnsi" w:cstheme="minorHAnsi"/>
          <w:sz w:val="22"/>
          <w:szCs w:val="22"/>
        </w:rPr>
      </w:pPr>
    </w:p>
    <w:p w14:paraId="2E279A90" w14:textId="33217CD3" w:rsidR="00322E8B" w:rsidRPr="00441D63" w:rsidRDefault="00322E8B" w:rsidP="00441D63">
      <w:pPr>
        <w:autoSpaceDE w:val="0"/>
        <w:autoSpaceDN w:val="0"/>
        <w:adjustRightInd w:val="0"/>
        <w:ind w:left="567"/>
        <w:jc w:val="both"/>
        <w:rPr>
          <w:rFonts w:asciiTheme="minorHAnsi" w:hAnsiTheme="minorHAnsi" w:cstheme="minorHAnsi"/>
          <w:sz w:val="22"/>
          <w:szCs w:val="22"/>
        </w:rPr>
      </w:pPr>
      <w:r w:rsidRPr="00441D63">
        <w:rPr>
          <w:rFonts w:asciiTheme="minorHAnsi" w:hAnsiTheme="minorHAnsi" w:cstheme="minorHAnsi"/>
          <w:sz w:val="22"/>
          <w:szCs w:val="22"/>
        </w:rPr>
        <w:t xml:space="preserve">Keeping Children Safe in Education outlines </w:t>
      </w:r>
      <w:r w:rsidR="003C63D9" w:rsidRPr="00441D63">
        <w:rPr>
          <w:rFonts w:asciiTheme="minorHAnsi" w:hAnsiTheme="minorHAnsi" w:cstheme="minorHAnsi"/>
          <w:sz w:val="22"/>
          <w:szCs w:val="22"/>
        </w:rPr>
        <w:t>that the organisation</w:t>
      </w:r>
      <w:r w:rsidRPr="00441D63">
        <w:rPr>
          <w:rFonts w:asciiTheme="minorHAnsi" w:hAnsiTheme="minorHAnsi" w:cstheme="minorHAnsi"/>
          <w:sz w:val="22"/>
          <w:szCs w:val="22"/>
        </w:rPr>
        <w:t xml:space="preserve"> or group must</w:t>
      </w:r>
      <w:r w:rsidR="003C63D9" w:rsidRPr="00441D63">
        <w:rPr>
          <w:rFonts w:asciiTheme="minorHAnsi" w:hAnsiTheme="minorHAnsi" w:cstheme="minorHAnsi"/>
          <w:sz w:val="22"/>
          <w:szCs w:val="22"/>
        </w:rPr>
        <w:t xml:space="preserve"> abide by the following terms:</w:t>
      </w:r>
      <w:r w:rsidRPr="00441D63">
        <w:rPr>
          <w:rFonts w:asciiTheme="minorHAnsi" w:hAnsiTheme="minorHAnsi" w:cstheme="minorHAnsi"/>
          <w:sz w:val="22"/>
          <w:szCs w:val="22"/>
        </w:rPr>
        <w:t xml:space="preserve"> </w:t>
      </w:r>
    </w:p>
    <w:p w14:paraId="76473CA5" w14:textId="77777777" w:rsidR="00322E8B" w:rsidRPr="00441D63" w:rsidRDefault="00322E8B" w:rsidP="00441D63">
      <w:pPr>
        <w:autoSpaceDE w:val="0"/>
        <w:autoSpaceDN w:val="0"/>
        <w:adjustRightInd w:val="0"/>
        <w:jc w:val="both"/>
        <w:rPr>
          <w:rFonts w:asciiTheme="minorHAnsi" w:hAnsiTheme="minorHAnsi" w:cstheme="minorHAnsi"/>
          <w:sz w:val="22"/>
          <w:szCs w:val="22"/>
        </w:rPr>
      </w:pPr>
    </w:p>
    <w:p w14:paraId="1F53C416" w14:textId="4E52CB35" w:rsidR="00322E8B" w:rsidRPr="00441D63" w:rsidRDefault="003C63D9" w:rsidP="00441D63">
      <w:pPr>
        <w:pStyle w:val="ListParagraph"/>
        <w:numPr>
          <w:ilvl w:val="0"/>
          <w:numId w:val="3"/>
        </w:numPr>
        <w:autoSpaceDE w:val="0"/>
        <w:autoSpaceDN w:val="0"/>
        <w:adjustRightInd w:val="0"/>
        <w:ind w:left="1134"/>
        <w:jc w:val="both"/>
        <w:rPr>
          <w:rFonts w:asciiTheme="minorHAnsi" w:hAnsiTheme="minorHAnsi" w:cstheme="minorHAnsi"/>
          <w:sz w:val="22"/>
          <w:szCs w:val="22"/>
        </w:rPr>
      </w:pPr>
      <w:r w:rsidRPr="00441D63">
        <w:rPr>
          <w:rFonts w:asciiTheme="minorHAnsi" w:hAnsiTheme="minorHAnsi" w:cstheme="minorHAnsi"/>
          <w:sz w:val="22"/>
          <w:szCs w:val="22"/>
        </w:rPr>
        <w:lastRenderedPageBreak/>
        <w:t>The hirer</w:t>
      </w:r>
      <w:r w:rsidR="00322E8B" w:rsidRPr="00441D63">
        <w:rPr>
          <w:rFonts w:asciiTheme="minorHAnsi" w:hAnsiTheme="minorHAnsi" w:cstheme="minorHAnsi"/>
          <w:sz w:val="22"/>
          <w:szCs w:val="22"/>
        </w:rPr>
        <w:t xml:space="preserve"> must appoint a designated safeguarding lead who has undertaken safeguarding and child protection training</w:t>
      </w:r>
      <w:r w:rsidR="001444E5">
        <w:rPr>
          <w:rFonts w:asciiTheme="minorHAnsi" w:hAnsiTheme="minorHAnsi" w:cstheme="minorHAnsi"/>
          <w:sz w:val="22"/>
          <w:szCs w:val="22"/>
        </w:rPr>
        <w:t xml:space="preserve"> if the letting involves children under 18.</w:t>
      </w:r>
    </w:p>
    <w:p w14:paraId="055B2F96" w14:textId="028ED97F" w:rsidR="00322E8B" w:rsidRPr="00441D63" w:rsidRDefault="003C63D9" w:rsidP="00441D63">
      <w:pPr>
        <w:pStyle w:val="ListParagraph"/>
        <w:numPr>
          <w:ilvl w:val="0"/>
          <w:numId w:val="3"/>
        </w:numPr>
        <w:autoSpaceDE w:val="0"/>
        <w:autoSpaceDN w:val="0"/>
        <w:adjustRightInd w:val="0"/>
        <w:ind w:left="1134"/>
        <w:jc w:val="both"/>
        <w:rPr>
          <w:rFonts w:asciiTheme="minorHAnsi" w:hAnsiTheme="minorHAnsi" w:cstheme="minorHAnsi"/>
          <w:sz w:val="22"/>
          <w:szCs w:val="22"/>
        </w:rPr>
      </w:pPr>
      <w:r w:rsidRPr="00441D63">
        <w:rPr>
          <w:rFonts w:asciiTheme="minorHAnsi" w:hAnsiTheme="minorHAnsi" w:cstheme="minorHAnsi"/>
          <w:sz w:val="22"/>
          <w:szCs w:val="22"/>
        </w:rPr>
        <w:t>The hirer</w:t>
      </w:r>
      <w:r w:rsidR="00322E8B" w:rsidRPr="00441D63">
        <w:rPr>
          <w:rFonts w:asciiTheme="minorHAnsi" w:hAnsiTheme="minorHAnsi" w:cstheme="minorHAnsi"/>
          <w:sz w:val="22"/>
          <w:szCs w:val="22"/>
        </w:rPr>
        <w:t xml:space="preserve"> must regularly review the suitability of staff and volunteers to work with children and vulnerable adults. </w:t>
      </w:r>
    </w:p>
    <w:p w14:paraId="095A2246" w14:textId="06A6C0B7" w:rsidR="00322E8B" w:rsidRPr="00441D63" w:rsidRDefault="003C63D9" w:rsidP="00441D63">
      <w:pPr>
        <w:pStyle w:val="ListParagraph"/>
        <w:numPr>
          <w:ilvl w:val="0"/>
          <w:numId w:val="3"/>
        </w:numPr>
        <w:autoSpaceDE w:val="0"/>
        <w:autoSpaceDN w:val="0"/>
        <w:adjustRightInd w:val="0"/>
        <w:ind w:left="1134"/>
        <w:jc w:val="both"/>
        <w:rPr>
          <w:rFonts w:asciiTheme="minorHAnsi" w:hAnsiTheme="minorHAnsi" w:cstheme="minorHAnsi"/>
          <w:sz w:val="22"/>
          <w:szCs w:val="22"/>
        </w:rPr>
      </w:pPr>
      <w:r w:rsidRPr="00441D63">
        <w:rPr>
          <w:rFonts w:asciiTheme="minorHAnsi" w:hAnsiTheme="minorHAnsi" w:cstheme="minorHAnsi"/>
          <w:sz w:val="22"/>
          <w:szCs w:val="22"/>
        </w:rPr>
        <w:t>The hirer</w:t>
      </w:r>
      <w:r w:rsidR="00322E8B" w:rsidRPr="00441D63">
        <w:rPr>
          <w:rFonts w:asciiTheme="minorHAnsi" w:hAnsiTheme="minorHAnsi" w:cstheme="minorHAnsi"/>
          <w:sz w:val="22"/>
          <w:szCs w:val="22"/>
        </w:rPr>
        <w:t xml:space="preserve"> must commit to inform the DSL of the school </w:t>
      </w:r>
      <w:r w:rsidRPr="00441D63">
        <w:rPr>
          <w:rFonts w:asciiTheme="minorHAnsi" w:hAnsiTheme="minorHAnsi" w:cstheme="minorHAnsi"/>
          <w:sz w:val="22"/>
          <w:szCs w:val="22"/>
        </w:rPr>
        <w:t xml:space="preserve">as soon as possible (certainly within 24 hours) </w:t>
      </w:r>
      <w:r w:rsidR="00322E8B" w:rsidRPr="00441D63">
        <w:rPr>
          <w:rFonts w:asciiTheme="minorHAnsi" w:hAnsiTheme="minorHAnsi" w:cstheme="minorHAnsi"/>
          <w:sz w:val="22"/>
          <w:szCs w:val="22"/>
        </w:rPr>
        <w:t xml:space="preserve">if concerns are raised about any adults working with children or vulnerable adults even if they are considered to be very low level. </w:t>
      </w:r>
      <w:r w:rsidRPr="00441D63">
        <w:rPr>
          <w:rFonts w:asciiTheme="minorHAnsi" w:hAnsiTheme="minorHAnsi" w:cstheme="minorHAnsi"/>
          <w:sz w:val="22"/>
          <w:szCs w:val="22"/>
        </w:rPr>
        <w:t>This is the case even if the child is not a member of that school community.</w:t>
      </w:r>
    </w:p>
    <w:p w14:paraId="06154A37" w14:textId="4A3908F1" w:rsidR="003C63D9" w:rsidRPr="00441D63" w:rsidRDefault="003C63D9" w:rsidP="00441D63">
      <w:pPr>
        <w:pStyle w:val="ListParagraph"/>
        <w:autoSpaceDE w:val="0"/>
        <w:autoSpaceDN w:val="0"/>
        <w:adjustRightInd w:val="0"/>
        <w:ind w:left="1134"/>
        <w:jc w:val="both"/>
        <w:rPr>
          <w:rFonts w:asciiTheme="minorHAnsi" w:hAnsiTheme="minorHAnsi" w:cstheme="minorHAnsi"/>
          <w:sz w:val="22"/>
          <w:szCs w:val="22"/>
        </w:rPr>
      </w:pPr>
      <w:r w:rsidRPr="00441D63">
        <w:rPr>
          <w:rFonts w:asciiTheme="minorHAnsi" w:hAnsiTheme="minorHAnsi" w:cstheme="minorHAnsi"/>
          <w:sz w:val="22"/>
          <w:szCs w:val="22"/>
        </w:rPr>
        <w:t xml:space="preserve">Hanley Castle High School- </w:t>
      </w:r>
      <w:hyperlink r:id="rId7" w:history="1">
        <w:r w:rsidRPr="00441D63">
          <w:rPr>
            <w:rStyle w:val="Hyperlink"/>
            <w:rFonts w:asciiTheme="minorHAnsi" w:hAnsiTheme="minorHAnsi" w:cstheme="minorHAnsi"/>
            <w:sz w:val="22"/>
            <w:szCs w:val="22"/>
          </w:rPr>
          <w:t>andersonkirbys@hanleycastlehs.org.uk</w:t>
        </w:r>
      </w:hyperlink>
      <w:r w:rsidRPr="00441D63">
        <w:rPr>
          <w:rFonts w:asciiTheme="minorHAnsi" w:hAnsiTheme="minorHAnsi" w:cstheme="minorHAnsi"/>
          <w:sz w:val="22"/>
          <w:szCs w:val="22"/>
        </w:rPr>
        <w:t xml:space="preserve"> </w:t>
      </w:r>
    </w:p>
    <w:p w14:paraId="0918DD4C" w14:textId="2B101D38" w:rsidR="003C63D9" w:rsidRPr="00441D63" w:rsidRDefault="003C63D9" w:rsidP="00441D63">
      <w:pPr>
        <w:pStyle w:val="ListParagraph"/>
        <w:autoSpaceDE w:val="0"/>
        <w:autoSpaceDN w:val="0"/>
        <w:adjustRightInd w:val="0"/>
        <w:ind w:left="1134"/>
        <w:jc w:val="both"/>
        <w:rPr>
          <w:rFonts w:asciiTheme="minorHAnsi" w:hAnsiTheme="minorHAnsi" w:cstheme="minorHAnsi"/>
          <w:sz w:val="22"/>
          <w:szCs w:val="22"/>
        </w:rPr>
      </w:pPr>
      <w:r w:rsidRPr="00441D63">
        <w:rPr>
          <w:rFonts w:asciiTheme="minorHAnsi" w:hAnsiTheme="minorHAnsi" w:cstheme="minorHAnsi"/>
          <w:sz w:val="22"/>
          <w:szCs w:val="22"/>
        </w:rPr>
        <w:t xml:space="preserve">Kempsey Primary School- </w:t>
      </w:r>
      <w:hyperlink r:id="rId8" w:history="1">
        <w:r w:rsidRPr="00441D63">
          <w:rPr>
            <w:rStyle w:val="Hyperlink"/>
            <w:rFonts w:asciiTheme="minorHAnsi" w:hAnsiTheme="minorHAnsi" w:cstheme="minorHAnsi"/>
            <w:sz w:val="22"/>
            <w:szCs w:val="22"/>
          </w:rPr>
          <w:t>bbaynes@kempseyps.org.uk</w:t>
        </w:r>
      </w:hyperlink>
      <w:r w:rsidRPr="00441D63">
        <w:rPr>
          <w:rFonts w:asciiTheme="minorHAnsi" w:hAnsiTheme="minorHAnsi" w:cstheme="minorHAnsi"/>
          <w:sz w:val="22"/>
          <w:szCs w:val="22"/>
        </w:rPr>
        <w:t xml:space="preserve"> </w:t>
      </w:r>
    </w:p>
    <w:p w14:paraId="243DA671" w14:textId="19C59CB8" w:rsidR="003C63D9" w:rsidRPr="00441D63" w:rsidRDefault="003C63D9" w:rsidP="00441D63">
      <w:pPr>
        <w:pStyle w:val="ListParagraph"/>
        <w:autoSpaceDE w:val="0"/>
        <w:autoSpaceDN w:val="0"/>
        <w:adjustRightInd w:val="0"/>
        <w:ind w:left="1134"/>
        <w:jc w:val="both"/>
        <w:rPr>
          <w:rFonts w:asciiTheme="minorHAnsi" w:hAnsiTheme="minorHAnsi" w:cstheme="minorHAnsi"/>
          <w:sz w:val="22"/>
          <w:szCs w:val="22"/>
        </w:rPr>
      </w:pPr>
      <w:r w:rsidRPr="00441D63">
        <w:rPr>
          <w:rFonts w:asciiTheme="minorHAnsi" w:hAnsiTheme="minorHAnsi" w:cstheme="minorHAnsi"/>
          <w:sz w:val="22"/>
          <w:szCs w:val="22"/>
        </w:rPr>
        <w:t xml:space="preserve">Hanley Swan Primary School- </w:t>
      </w:r>
      <w:hyperlink r:id="rId9" w:history="1">
        <w:r w:rsidR="00B12696" w:rsidRPr="00441D63">
          <w:rPr>
            <w:rStyle w:val="Hyperlink"/>
            <w:rFonts w:asciiTheme="minorHAnsi" w:hAnsiTheme="minorHAnsi" w:cstheme="minorHAnsi"/>
            <w:sz w:val="22"/>
            <w:szCs w:val="22"/>
          </w:rPr>
          <w:t>head@hanleyswanps.org.uk</w:t>
        </w:r>
      </w:hyperlink>
    </w:p>
    <w:p w14:paraId="41CE86A4" w14:textId="55FB06F8" w:rsidR="003C63D9" w:rsidRPr="00C10C10" w:rsidRDefault="003C63D9" w:rsidP="00C10C10">
      <w:pPr>
        <w:pStyle w:val="ListParagraph"/>
        <w:autoSpaceDE w:val="0"/>
        <w:autoSpaceDN w:val="0"/>
        <w:adjustRightInd w:val="0"/>
        <w:ind w:left="1134"/>
        <w:jc w:val="both"/>
        <w:rPr>
          <w:rFonts w:asciiTheme="minorHAnsi" w:hAnsiTheme="minorHAnsi" w:cstheme="minorHAnsi"/>
          <w:sz w:val="22"/>
          <w:szCs w:val="22"/>
        </w:rPr>
      </w:pPr>
      <w:r w:rsidRPr="00441D63">
        <w:rPr>
          <w:rFonts w:asciiTheme="minorHAnsi" w:hAnsiTheme="minorHAnsi" w:cstheme="minorHAnsi"/>
          <w:sz w:val="22"/>
          <w:szCs w:val="22"/>
        </w:rPr>
        <w:t xml:space="preserve">Welland Primary School- </w:t>
      </w:r>
      <w:hyperlink r:id="rId10" w:history="1">
        <w:r w:rsidRPr="00441D63">
          <w:rPr>
            <w:rStyle w:val="Hyperlink"/>
            <w:rFonts w:asciiTheme="minorHAnsi" w:hAnsiTheme="minorHAnsi" w:cstheme="minorHAnsi"/>
            <w:sz w:val="22"/>
            <w:szCs w:val="22"/>
          </w:rPr>
          <w:t>head@wellandps.org.uk</w:t>
        </w:r>
      </w:hyperlink>
      <w:r w:rsidRPr="00441D63">
        <w:rPr>
          <w:rFonts w:asciiTheme="minorHAnsi" w:hAnsiTheme="minorHAnsi" w:cstheme="minorHAnsi"/>
          <w:sz w:val="22"/>
          <w:szCs w:val="22"/>
        </w:rPr>
        <w:t xml:space="preserve"> </w:t>
      </w:r>
    </w:p>
    <w:p w14:paraId="7BE296AB" w14:textId="273B548C" w:rsidR="003C63D9" w:rsidRPr="00441D63" w:rsidRDefault="003C63D9" w:rsidP="00441D63">
      <w:pPr>
        <w:pStyle w:val="ListParagraph"/>
        <w:numPr>
          <w:ilvl w:val="0"/>
          <w:numId w:val="3"/>
        </w:numPr>
        <w:autoSpaceDE w:val="0"/>
        <w:autoSpaceDN w:val="0"/>
        <w:adjustRightInd w:val="0"/>
        <w:ind w:left="1134"/>
        <w:jc w:val="both"/>
        <w:rPr>
          <w:rFonts w:asciiTheme="minorHAnsi" w:hAnsiTheme="minorHAnsi" w:cstheme="minorHAnsi"/>
          <w:sz w:val="22"/>
          <w:szCs w:val="22"/>
        </w:rPr>
      </w:pPr>
      <w:r w:rsidRPr="00441D63">
        <w:rPr>
          <w:rFonts w:asciiTheme="minorHAnsi" w:hAnsiTheme="minorHAnsi" w:cstheme="minorHAnsi"/>
          <w:sz w:val="22"/>
          <w:szCs w:val="22"/>
        </w:rPr>
        <w:t>The hirer must understand that the school will then follow its own safeguarding policy and may conclude that the LADO is informed of the concern. The organisation must also contact the LADO should it be deemed necessary.</w:t>
      </w:r>
    </w:p>
    <w:p w14:paraId="68F0274A" w14:textId="2E00EBEC" w:rsidR="00322E8B" w:rsidRPr="00441D63" w:rsidRDefault="003C63D9" w:rsidP="00441D63">
      <w:pPr>
        <w:pStyle w:val="ListParagraph"/>
        <w:numPr>
          <w:ilvl w:val="0"/>
          <w:numId w:val="3"/>
        </w:numPr>
        <w:autoSpaceDE w:val="0"/>
        <w:autoSpaceDN w:val="0"/>
        <w:adjustRightInd w:val="0"/>
        <w:ind w:left="1134"/>
        <w:jc w:val="both"/>
        <w:rPr>
          <w:rFonts w:asciiTheme="minorHAnsi" w:hAnsiTheme="minorHAnsi" w:cstheme="minorHAnsi"/>
          <w:sz w:val="22"/>
          <w:szCs w:val="22"/>
        </w:rPr>
      </w:pPr>
      <w:r w:rsidRPr="00441D63">
        <w:rPr>
          <w:rFonts w:asciiTheme="minorHAnsi" w:hAnsiTheme="minorHAnsi" w:cstheme="minorHAnsi"/>
          <w:sz w:val="22"/>
          <w:szCs w:val="22"/>
        </w:rPr>
        <w:t xml:space="preserve">The hirer </w:t>
      </w:r>
      <w:r w:rsidR="00322E8B" w:rsidRPr="00441D63">
        <w:rPr>
          <w:rFonts w:asciiTheme="minorHAnsi" w:hAnsiTheme="minorHAnsi" w:cstheme="minorHAnsi"/>
          <w:sz w:val="22"/>
          <w:szCs w:val="22"/>
        </w:rPr>
        <w:t>must commit to making all their staff and volunteers aware of how to raise a concern about an adult.</w:t>
      </w:r>
    </w:p>
    <w:p w14:paraId="7467820A" w14:textId="77BC305A" w:rsidR="00991A6F" w:rsidRPr="00441D63" w:rsidRDefault="00991A6F" w:rsidP="00441D63">
      <w:pPr>
        <w:pStyle w:val="ListParagraph"/>
        <w:numPr>
          <w:ilvl w:val="0"/>
          <w:numId w:val="3"/>
        </w:numPr>
        <w:autoSpaceDE w:val="0"/>
        <w:autoSpaceDN w:val="0"/>
        <w:adjustRightInd w:val="0"/>
        <w:ind w:left="1134"/>
        <w:jc w:val="both"/>
        <w:rPr>
          <w:rFonts w:asciiTheme="minorHAnsi" w:hAnsiTheme="minorHAnsi" w:cstheme="minorHAnsi"/>
          <w:sz w:val="22"/>
          <w:szCs w:val="22"/>
        </w:rPr>
      </w:pPr>
      <w:r w:rsidRPr="00441D63">
        <w:rPr>
          <w:rFonts w:asciiTheme="minorHAnsi" w:hAnsiTheme="minorHAnsi" w:cstheme="minorHAnsi"/>
          <w:sz w:val="22"/>
          <w:szCs w:val="22"/>
        </w:rPr>
        <w:t>The hirer must have due regard for the DfE’s non-statutory guidance ‘Keeping children safe in out of school settings’ (April 2022).</w:t>
      </w:r>
    </w:p>
    <w:p w14:paraId="4014E1F1" w14:textId="609E2511" w:rsidR="003C63D9" w:rsidRPr="00441D63" w:rsidRDefault="003C63D9" w:rsidP="00441D63">
      <w:pPr>
        <w:pStyle w:val="ListParagraph"/>
        <w:numPr>
          <w:ilvl w:val="0"/>
          <w:numId w:val="3"/>
        </w:numPr>
        <w:autoSpaceDE w:val="0"/>
        <w:autoSpaceDN w:val="0"/>
        <w:adjustRightInd w:val="0"/>
        <w:ind w:left="1134"/>
        <w:jc w:val="both"/>
        <w:rPr>
          <w:rFonts w:asciiTheme="minorHAnsi" w:hAnsiTheme="minorHAnsi" w:cstheme="minorHAnsi"/>
          <w:sz w:val="22"/>
          <w:szCs w:val="22"/>
        </w:rPr>
      </w:pPr>
      <w:r w:rsidRPr="00441D63">
        <w:rPr>
          <w:rFonts w:asciiTheme="minorHAnsi" w:hAnsiTheme="minorHAnsi" w:cstheme="minorHAnsi"/>
          <w:sz w:val="22"/>
          <w:szCs w:val="22"/>
        </w:rPr>
        <w:t xml:space="preserve">The </w:t>
      </w:r>
      <w:r w:rsidR="00991A6F" w:rsidRPr="00441D63">
        <w:rPr>
          <w:rFonts w:asciiTheme="minorHAnsi" w:hAnsiTheme="minorHAnsi" w:cstheme="minorHAnsi"/>
          <w:sz w:val="22"/>
          <w:szCs w:val="22"/>
        </w:rPr>
        <w:t xml:space="preserve">HUET is required to seek assurances that the hirer has appropriate safeguarding and child protection policies and procedures in place. </w:t>
      </w:r>
    </w:p>
    <w:p w14:paraId="7A81A822" w14:textId="77777777" w:rsidR="00322E8B" w:rsidRPr="00441D63" w:rsidRDefault="00322E8B" w:rsidP="00441D63">
      <w:pPr>
        <w:autoSpaceDE w:val="0"/>
        <w:autoSpaceDN w:val="0"/>
        <w:adjustRightInd w:val="0"/>
        <w:jc w:val="both"/>
        <w:rPr>
          <w:rFonts w:asciiTheme="minorHAnsi" w:hAnsiTheme="minorHAnsi" w:cstheme="minorHAnsi"/>
          <w:sz w:val="22"/>
          <w:szCs w:val="22"/>
        </w:rPr>
      </w:pPr>
    </w:p>
    <w:p w14:paraId="4FC63132" w14:textId="77777777" w:rsidR="003C63D9" w:rsidRPr="00441D63" w:rsidRDefault="003C63D9" w:rsidP="00441D63">
      <w:pPr>
        <w:autoSpaceDE w:val="0"/>
        <w:autoSpaceDN w:val="0"/>
        <w:adjustRightInd w:val="0"/>
        <w:ind w:left="567"/>
        <w:jc w:val="both"/>
        <w:rPr>
          <w:rFonts w:asciiTheme="minorHAnsi" w:hAnsiTheme="minorHAnsi" w:cstheme="minorHAnsi"/>
          <w:sz w:val="22"/>
          <w:szCs w:val="22"/>
        </w:rPr>
      </w:pPr>
      <w:r w:rsidRPr="00441D63">
        <w:rPr>
          <w:rFonts w:asciiTheme="minorHAnsi" w:hAnsiTheme="minorHAnsi" w:cstheme="minorHAnsi"/>
          <w:sz w:val="22"/>
          <w:szCs w:val="22"/>
        </w:rPr>
        <w:t xml:space="preserve">The school reserves the right to terminate the contract if the organisation fails to have these arrangements in place and fails to provide, in the view of the HUET board of trustees, adequate assurances and evidence that satisfactory procedures are in place. </w:t>
      </w:r>
    </w:p>
    <w:p w14:paraId="763254DA" w14:textId="77777777" w:rsidR="00407B37" w:rsidRPr="00441D63" w:rsidRDefault="00407B37" w:rsidP="00441D63">
      <w:pPr>
        <w:autoSpaceDE w:val="0"/>
        <w:autoSpaceDN w:val="0"/>
        <w:adjustRightInd w:val="0"/>
        <w:ind w:left="567"/>
        <w:jc w:val="both"/>
        <w:rPr>
          <w:rFonts w:asciiTheme="minorHAnsi" w:hAnsiTheme="minorHAnsi" w:cstheme="minorHAnsi"/>
          <w:sz w:val="22"/>
          <w:szCs w:val="22"/>
        </w:rPr>
      </w:pPr>
    </w:p>
    <w:p w14:paraId="03EE38FE" w14:textId="77777777" w:rsidR="00407B37" w:rsidRPr="00441D63" w:rsidRDefault="00407B37" w:rsidP="00441D63">
      <w:pPr>
        <w:autoSpaceDE w:val="0"/>
        <w:autoSpaceDN w:val="0"/>
        <w:adjustRightInd w:val="0"/>
        <w:ind w:left="567"/>
        <w:jc w:val="both"/>
        <w:rPr>
          <w:rFonts w:asciiTheme="minorHAnsi" w:hAnsiTheme="minorHAnsi" w:cstheme="minorHAnsi"/>
          <w:sz w:val="22"/>
          <w:szCs w:val="22"/>
        </w:rPr>
      </w:pPr>
      <w:r w:rsidRPr="00441D63">
        <w:rPr>
          <w:rFonts w:asciiTheme="minorHAnsi" w:hAnsiTheme="minorHAnsi" w:cstheme="minorHAnsi"/>
          <w:sz w:val="22"/>
          <w:szCs w:val="22"/>
        </w:rPr>
        <w:t xml:space="preserve">The </w:t>
      </w:r>
      <w:r w:rsidR="00D10017" w:rsidRPr="00441D63">
        <w:rPr>
          <w:rFonts w:asciiTheme="minorHAnsi" w:hAnsiTheme="minorHAnsi" w:cstheme="minorHAnsi"/>
          <w:sz w:val="22"/>
          <w:szCs w:val="22"/>
        </w:rPr>
        <w:t>termination of the letting can take</w:t>
      </w:r>
      <w:r w:rsidRPr="00441D63">
        <w:rPr>
          <w:rFonts w:asciiTheme="minorHAnsi" w:hAnsiTheme="minorHAnsi" w:cstheme="minorHAnsi"/>
          <w:sz w:val="22"/>
          <w:szCs w:val="22"/>
        </w:rPr>
        <w:t xml:space="preserve"> immediate effect without financial liability failing to the school.</w:t>
      </w:r>
    </w:p>
    <w:p w14:paraId="650D1D3F" w14:textId="6937DC2A" w:rsidR="00D36F82" w:rsidRPr="00441D63" w:rsidRDefault="00D36F82" w:rsidP="00441D63">
      <w:pPr>
        <w:autoSpaceDE w:val="0"/>
        <w:autoSpaceDN w:val="0"/>
        <w:adjustRightInd w:val="0"/>
        <w:jc w:val="both"/>
        <w:rPr>
          <w:rFonts w:asciiTheme="minorHAnsi" w:hAnsiTheme="minorHAnsi" w:cstheme="minorHAnsi"/>
          <w:sz w:val="22"/>
          <w:szCs w:val="22"/>
        </w:rPr>
      </w:pPr>
    </w:p>
    <w:p w14:paraId="4327E3D6" w14:textId="0D79A2F9" w:rsidR="00D36F82" w:rsidRPr="00441D63" w:rsidRDefault="00D36F82" w:rsidP="00441D63">
      <w:pPr>
        <w:autoSpaceDE w:val="0"/>
        <w:autoSpaceDN w:val="0"/>
        <w:adjustRightInd w:val="0"/>
        <w:jc w:val="both"/>
        <w:rPr>
          <w:rFonts w:asciiTheme="minorHAnsi" w:hAnsiTheme="minorHAnsi" w:cstheme="minorHAnsi"/>
          <w:sz w:val="22"/>
          <w:szCs w:val="22"/>
        </w:rPr>
      </w:pPr>
    </w:p>
    <w:p w14:paraId="6C5C5C6F" w14:textId="77777777" w:rsidR="00D36F82" w:rsidRPr="00441D63" w:rsidRDefault="00D36F82" w:rsidP="00441D63">
      <w:pPr>
        <w:autoSpaceDE w:val="0"/>
        <w:autoSpaceDN w:val="0"/>
        <w:adjustRightInd w:val="0"/>
        <w:jc w:val="both"/>
        <w:rPr>
          <w:rFonts w:asciiTheme="minorHAnsi" w:hAnsiTheme="minorHAnsi" w:cstheme="minorHAnsi"/>
          <w:b/>
          <w:sz w:val="22"/>
          <w:szCs w:val="22"/>
        </w:rPr>
      </w:pPr>
      <w:r w:rsidRPr="00441D63">
        <w:rPr>
          <w:rFonts w:asciiTheme="minorHAnsi" w:hAnsiTheme="minorHAnsi" w:cstheme="minorHAnsi"/>
          <w:b/>
          <w:sz w:val="22"/>
          <w:szCs w:val="22"/>
        </w:rPr>
        <w:t>Payment of Hire Charges and Deposit</w:t>
      </w:r>
    </w:p>
    <w:p w14:paraId="2E530A68" w14:textId="77777777" w:rsidR="00D36F82" w:rsidRPr="00441D63" w:rsidRDefault="00D36F82" w:rsidP="00441D63">
      <w:pPr>
        <w:autoSpaceDE w:val="0"/>
        <w:autoSpaceDN w:val="0"/>
        <w:adjustRightInd w:val="0"/>
        <w:jc w:val="both"/>
        <w:rPr>
          <w:rFonts w:asciiTheme="minorHAnsi" w:hAnsiTheme="minorHAnsi" w:cstheme="minorHAnsi"/>
          <w:b/>
          <w:sz w:val="22"/>
          <w:szCs w:val="22"/>
          <w:u w:val="single"/>
        </w:rPr>
      </w:pPr>
    </w:p>
    <w:p w14:paraId="42C309D4" w14:textId="167AC9CF" w:rsidR="00D36F82" w:rsidRPr="00441D63" w:rsidRDefault="005B3A03" w:rsidP="00441D63">
      <w:pPr>
        <w:numPr>
          <w:ilvl w:val="0"/>
          <w:numId w:val="1"/>
        </w:numPr>
        <w:autoSpaceDE w:val="0"/>
        <w:autoSpaceDN w:val="0"/>
        <w:adjustRightInd w:val="0"/>
        <w:ind w:left="567" w:hanging="283"/>
        <w:jc w:val="both"/>
        <w:rPr>
          <w:rFonts w:asciiTheme="minorHAnsi" w:hAnsiTheme="minorHAnsi" w:cstheme="minorHAnsi"/>
          <w:sz w:val="22"/>
          <w:szCs w:val="22"/>
        </w:rPr>
      </w:pPr>
      <w:r w:rsidRPr="00441D63">
        <w:rPr>
          <w:rFonts w:asciiTheme="minorHAnsi" w:hAnsiTheme="minorHAnsi" w:cstheme="minorHAnsi"/>
          <w:sz w:val="22"/>
          <w:szCs w:val="22"/>
        </w:rPr>
        <w:t>Hire charges shall be invoiced at the end of each month</w:t>
      </w:r>
      <w:r w:rsidR="00D36F82" w:rsidRPr="00441D63">
        <w:rPr>
          <w:rFonts w:asciiTheme="minorHAnsi" w:hAnsiTheme="minorHAnsi" w:cstheme="minorHAnsi"/>
          <w:sz w:val="22"/>
          <w:szCs w:val="22"/>
        </w:rPr>
        <w:t xml:space="preserve"> and payable</w:t>
      </w:r>
      <w:r w:rsidRPr="00441D63">
        <w:rPr>
          <w:rFonts w:asciiTheme="minorHAnsi" w:hAnsiTheme="minorHAnsi" w:cstheme="minorHAnsi"/>
          <w:sz w:val="22"/>
          <w:szCs w:val="22"/>
        </w:rPr>
        <w:t xml:space="preserve"> within 30 days. Payment details are outlined on the invoice.</w:t>
      </w:r>
    </w:p>
    <w:p w14:paraId="4F5CDFE2" w14:textId="77777777" w:rsidR="00D36F82" w:rsidRPr="00441D63" w:rsidRDefault="00D36F82" w:rsidP="00441D63">
      <w:pPr>
        <w:autoSpaceDE w:val="0"/>
        <w:autoSpaceDN w:val="0"/>
        <w:adjustRightInd w:val="0"/>
        <w:ind w:left="567" w:hanging="283"/>
        <w:jc w:val="both"/>
        <w:rPr>
          <w:rFonts w:asciiTheme="minorHAnsi" w:hAnsiTheme="minorHAnsi" w:cstheme="minorHAnsi"/>
          <w:sz w:val="22"/>
          <w:szCs w:val="22"/>
        </w:rPr>
      </w:pPr>
    </w:p>
    <w:p w14:paraId="3905C116" w14:textId="6D0AF19B" w:rsidR="00D36F82" w:rsidRDefault="00D36F82" w:rsidP="00441D63">
      <w:pPr>
        <w:numPr>
          <w:ilvl w:val="0"/>
          <w:numId w:val="1"/>
        </w:numPr>
        <w:autoSpaceDE w:val="0"/>
        <w:autoSpaceDN w:val="0"/>
        <w:adjustRightInd w:val="0"/>
        <w:ind w:left="567" w:hanging="283"/>
        <w:jc w:val="both"/>
        <w:rPr>
          <w:rFonts w:asciiTheme="minorHAnsi" w:hAnsiTheme="minorHAnsi" w:cstheme="minorHAnsi"/>
          <w:sz w:val="22"/>
          <w:szCs w:val="22"/>
        </w:rPr>
      </w:pPr>
      <w:r w:rsidRPr="00441D63">
        <w:rPr>
          <w:rFonts w:asciiTheme="minorHAnsi" w:hAnsiTheme="minorHAnsi" w:cstheme="minorHAnsi"/>
          <w:sz w:val="22"/>
          <w:szCs w:val="22"/>
        </w:rPr>
        <w:t>The school reserves the right to require a deposit over and above the hiring charge as a surety against damage to the premises (including any equipment) or the premises being left in an unacceptable condition necessitating their incurring additional cost for cleaning, caretaking or other expenses.</w:t>
      </w:r>
    </w:p>
    <w:p w14:paraId="57E3AB30" w14:textId="77777777" w:rsidR="00AE08BB" w:rsidRPr="00441D63" w:rsidRDefault="00AE08BB" w:rsidP="00AC501A">
      <w:pPr>
        <w:autoSpaceDE w:val="0"/>
        <w:autoSpaceDN w:val="0"/>
        <w:adjustRightInd w:val="0"/>
        <w:jc w:val="both"/>
        <w:rPr>
          <w:rFonts w:asciiTheme="minorHAnsi" w:hAnsiTheme="minorHAnsi" w:cstheme="minorHAnsi"/>
          <w:sz w:val="22"/>
          <w:szCs w:val="22"/>
        </w:rPr>
      </w:pPr>
    </w:p>
    <w:p w14:paraId="2CCD369F" w14:textId="461DC212" w:rsidR="00D36F82" w:rsidRPr="00441D63" w:rsidRDefault="00D36F82" w:rsidP="00441D63">
      <w:pPr>
        <w:autoSpaceDE w:val="0"/>
        <w:autoSpaceDN w:val="0"/>
        <w:adjustRightInd w:val="0"/>
        <w:ind w:left="360"/>
        <w:jc w:val="both"/>
        <w:rPr>
          <w:rFonts w:asciiTheme="minorHAnsi" w:hAnsiTheme="minorHAnsi" w:cstheme="minorHAnsi"/>
          <w:b/>
          <w:sz w:val="22"/>
          <w:szCs w:val="22"/>
        </w:rPr>
      </w:pPr>
    </w:p>
    <w:p w14:paraId="57B52C21" w14:textId="77777777" w:rsidR="00D36F82" w:rsidRPr="00441D63" w:rsidRDefault="00D36F82" w:rsidP="00441D63">
      <w:pPr>
        <w:autoSpaceDE w:val="0"/>
        <w:autoSpaceDN w:val="0"/>
        <w:adjustRightInd w:val="0"/>
        <w:jc w:val="both"/>
        <w:rPr>
          <w:rFonts w:asciiTheme="minorHAnsi" w:hAnsiTheme="minorHAnsi" w:cstheme="minorHAnsi"/>
          <w:sz w:val="22"/>
          <w:szCs w:val="22"/>
        </w:rPr>
      </w:pPr>
      <w:r w:rsidRPr="00441D63">
        <w:rPr>
          <w:rFonts w:asciiTheme="minorHAnsi" w:hAnsiTheme="minorHAnsi" w:cstheme="minorHAnsi"/>
          <w:b/>
          <w:sz w:val="22"/>
          <w:szCs w:val="22"/>
        </w:rPr>
        <w:t xml:space="preserve">Responsibility of the Hirer for Good Order and Safety </w:t>
      </w:r>
    </w:p>
    <w:p w14:paraId="5C6ADAEF" w14:textId="2B30EF38" w:rsidR="00D36F82" w:rsidRPr="00441D63" w:rsidRDefault="00D36F82" w:rsidP="00441D63">
      <w:pPr>
        <w:autoSpaceDE w:val="0"/>
        <w:autoSpaceDN w:val="0"/>
        <w:adjustRightInd w:val="0"/>
        <w:ind w:left="360"/>
        <w:jc w:val="both"/>
        <w:rPr>
          <w:rFonts w:asciiTheme="minorHAnsi" w:hAnsiTheme="minorHAnsi" w:cstheme="minorHAnsi"/>
          <w:sz w:val="22"/>
          <w:szCs w:val="22"/>
        </w:rPr>
      </w:pPr>
    </w:p>
    <w:p w14:paraId="0A5DE0B7" w14:textId="75723457" w:rsidR="00D36F82" w:rsidRPr="00441D63" w:rsidRDefault="00D36F82" w:rsidP="00AE08BB">
      <w:pPr>
        <w:numPr>
          <w:ilvl w:val="0"/>
          <w:numId w:val="1"/>
        </w:numPr>
        <w:tabs>
          <w:tab w:val="clear" w:pos="720"/>
          <w:tab w:val="num" w:pos="993"/>
        </w:tabs>
        <w:autoSpaceDE w:val="0"/>
        <w:autoSpaceDN w:val="0"/>
        <w:adjustRightInd w:val="0"/>
        <w:ind w:left="709" w:hanging="567"/>
        <w:jc w:val="both"/>
        <w:rPr>
          <w:rFonts w:asciiTheme="minorHAnsi" w:hAnsiTheme="minorHAnsi" w:cstheme="minorHAnsi"/>
          <w:sz w:val="22"/>
          <w:szCs w:val="22"/>
        </w:rPr>
      </w:pPr>
      <w:r w:rsidRPr="00441D63">
        <w:rPr>
          <w:rFonts w:asciiTheme="minorHAnsi" w:hAnsiTheme="minorHAnsi" w:cstheme="minorHAnsi"/>
          <w:sz w:val="22"/>
          <w:szCs w:val="22"/>
        </w:rPr>
        <w:t>The Hirer shall be responsible for any damage to the school property, equipment or buildings caused by them or their guests. The Hirer must report any such damage to the school immediately</w:t>
      </w:r>
      <w:r w:rsidR="001444E5">
        <w:rPr>
          <w:rFonts w:asciiTheme="minorHAnsi" w:hAnsiTheme="minorHAnsi" w:cstheme="minorHAnsi"/>
          <w:sz w:val="22"/>
          <w:szCs w:val="22"/>
        </w:rPr>
        <w:t xml:space="preserve"> via email to </w:t>
      </w:r>
      <w:hyperlink r:id="rId11" w:history="1">
        <w:r w:rsidR="001444E5" w:rsidRPr="00614E33">
          <w:rPr>
            <w:rStyle w:val="Hyperlink"/>
            <w:rFonts w:asciiTheme="minorHAnsi" w:hAnsiTheme="minorHAnsi" w:cstheme="minorHAnsi"/>
            <w:sz w:val="22"/>
            <w:szCs w:val="22"/>
          </w:rPr>
          <w:t>office@hanleycastlehs.org.uk</w:t>
        </w:r>
      </w:hyperlink>
      <w:r w:rsidR="001444E5">
        <w:rPr>
          <w:rFonts w:asciiTheme="minorHAnsi" w:hAnsiTheme="minorHAnsi" w:cstheme="minorHAnsi"/>
          <w:sz w:val="22"/>
          <w:szCs w:val="22"/>
        </w:rPr>
        <w:t>.</w:t>
      </w:r>
      <w:r w:rsidRPr="00441D63">
        <w:rPr>
          <w:rFonts w:asciiTheme="minorHAnsi" w:hAnsiTheme="minorHAnsi" w:cstheme="minorHAnsi"/>
          <w:sz w:val="22"/>
          <w:szCs w:val="22"/>
        </w:rPr>
        <w:t xml:space="preserve"> The Hirer shall repay to the school on demand the cost of re-instating or replacing any part of the premises or any of the property on the premises which shall be damaged, destroyed, stolen, or removed during the period of </w:t>
      </w:r>
      <w:proofErr w:type="gramStart"/>
      <w:r w:rsidRPr="00441D63">
        <w:rPr>
          <w:rFonts w:asciiTheme="minorHAnsi" w:hAnsiTheme="minorHAnsi" w:cstheme="minorHAnsi"/>
          <w:sz w:val="22"/>
          <w:szCs w:val="22"/>
        </w:rPr>
        <w:t>hire  or</w:t>
      </w:r>
      <w:proofErr w:type="gramEnd"/>
      <w:r w:rsidRPr="00441D63">
        <w:rPr>
          <w:rFonts w:asciiTheme="minorHAnsi" w:hAnsiTheme="minorHAnsi" w:cstheme="minorHAnsi"/>
          <w:sz w:val="22"/>
          <w:szCs w:val="22"/>
        </w:rPr>
        <w:t xml:space="preserve"> prior or subsequent thereto if in relation to or by reason of the hiring. Any such costs will be in addition to the specified lettings charges.</w:t>
      </w:r>
    </w:p>
    <w:p w14:paraId="4E827072" w14:textId="02A9BE4A" w:rsidR="00D36F82" w:rsidRPr="00441D63" w:rsidRDefault="00D36F82" w:rsidP="00AE08BB">
      <w:pPr>
        <w:tabs>
          <w:tab w:val="num" w:pos="993"/>
        </w:tabs>
        <w:autoSpaceDE w:val="0"/>
        <w:autoSpaceDN w:val="0"/>
        <w:adjustRightInd w:val="0"/>
        <w:ind w:left="709" w:hanging="567"/>
        <w:jc w:val="both"/>
        <w:rPr>
          <w:rFonts w:asciiTheme="minorHAnsi" w:hAnsiTheme="minorHAnsi" w:cstheme="minorHAnsi"/>
          <w:sz w:val="22"/>
          <w:szCs w:val="22"/>
        </w:rPr>
      </w:pPr>
    </w:p>
    <w:p w14:paraId="49D32727" w14:textId="77777777" w:rsidR="00AE08BB" w:rsidRDefault="00D36F82" w:rsidP="00AE08BB">
      <w:pPr>
        <w:numPr>
          <w:ilvl w:val="0"/>
          <w:numId w:val="1"/>
        </w:numPr>
        <w:tabs>
          <w:tab w:val="clear" w:pos="720"/>
          <w:tab w:val="num" w:pos="993"/>
        </w:tabs>
        <w:autoSpaceDE w:val="0"/>
        <w:autoSpaceDN w:val="0"/>
        <w:adjustRightInd w:val="0"/>
        <w:ind w:left="709" w:hanging="567"/>
        <w:jc w:val="both"/>
        <w:rPr>
          <w:rFonts w:asciiTheme="minorHAnsi" w:hAnsiTheme="minorHAnsi" w:cstheme="minorHAnsi"/>
          <w:sz w:val="22"/>
          <w:szCs w:val="22"/>
        </w:rPr>
      </w:pPr>
      <w:r w:rsidRPr="00441D63">
        <w:rPr>
          <w:rFonts w:asciiTheme="minorHAnsi" w:hAnsiTheme="minorHAnsi" w:cstheme="minorHAnsi"/>
          <w:sz w:val="22"/>
          <w:szCs w:val="22"/>
        </w:rPr>
        <w:t>The Hirer shall ensure that all accommodation is left in a clean and tidy condition at the end of the letting. Using litterbins and recycling facilities as appropriate will help this.</w:t>
      </w:r>
    </w:p>
    <w:p w14:paraId="4491DD02" w14:textId="77777777" w:rsidR="00AE08BB" w:rsidRDefault="00AE08BB" w:rsidP="00AE08BB">
      <w:pPr>
        <w:pStyle w:val="ListParagraph"/>
        <w:ind w:left="709" w:hanging="567"/>
        <w:rPr>
          <w:rFonts w:asciiTheme="minorHAnsi" w:hAnsiTheme="minorHAnsi" w:cstheme="minorHAnsi"/>
          <w:sz w:val="22"/>
          <w:szCs w:val="22"/>
        </w:rPr>
      </w:pPr>
    </w:p>
    <w:p w14:paraId="1AEB4991" w14:textId="50B1A350" w:rsidR="00D36F82" w:rsidRPr="00AE08BB" w:rsidRDefault="00D36F82" w:rsidP="00AC501A">
      <w:pPr>
        <w:numPr>
          <w:ilvl w:val="0"/>
          <w:numId w:val="1"/>
        </w:numPr>
        <w:tabs>
          <w:tab w:val="clear" w:pos="720"/>
          <w:tab w:val="num" w:pos="993"/>
        </w:tabs>
        <w:autoSpaceDE w:val="0"/>
        <w:autoSpaceDN w:val="0"/>
        <w:adjustRightInd w:val="0"/>
        <w:ind w:left="709" w:hanging="567"/>
        <w:jc w:val="both"/>
        <w:rPr>
          <w:rFonts w:asciiTheme="minorHAnsi" w:hAnsiTheme="minorHAnsi" w:cstheme="minorHAnsi"/>
          <w:sz w:val="22"/>
          <w:szCs w:val="22"/>
        </w:rPr>
      </w:pPr>
      <w:r w:rsidRPr="00AE08BB">
        <w:rPr>
          <w:rFonts w:asciiTheme="minorHAnsi" w:hAnsiTheme="minorHAnsi" w:cstheme="minorHAnsi"/>
          <w:sz w:val="22"/>
          <w:szCs w:val="22"/>
        </w:rPr>
        <w:t xml:space="preserve">The Hirer must obtain express permission from the school to leave any equipment on the premises. The Hirer is responsible for any equipment they leave on the premises and shall ensure that such equipment is in good repair and after use, safely stowed away. </w:t>
      </w:r>
    </w:p>
    <w:p w14:paraId="4F71F313" w14:textId="5C52A514" w:rsidR="005B3A03" w:rsidRPr="00441D63" w:rsidRDefault="005B3A03" w:rsidP="00AC501A">
      <w:pPr>
        <w:autoSpaceDE w:val="0"/>
        <w:autoSpaceDN w:val="0"/>
        <w:adjustRightInd w:val="0"/>
        <w:ind w:left="709" w:hanging="425"/>
        <w:jc w:val="both"/>
        <w:rPr>
          <w:rFonts w:asciiTheme="minorHAnsi" w:hAnsiTheme="minorHAnsi" w:cstheme="minorHAnsi"/>
          <w:sz w:val="22"/>
          <w:szCs w:val="22"/>
        </w:rPr>
      </w:pPr>
    </w:p>
    <w:p w14:paraId="618710F8" w14:textId="746F2293" w:rsidR="00D36F82" w:rsidRPr="00441D63" w:rsidRDefault="00D36F82" w:rsidP="00AC501A">
      <w:pPr>
        <w:numPr>
          <w:ilvl w:val="0"/>
          <w:numId w:val="1"/>
        </w:numPr>
        <w:autoSpaceDE w:val="0"/>
        <w:autoSpaceDN w:val="0"/>
        <w:adjustRightInd w:val="0"/>
        <w:ind w:left="709" w:hanging="567"/>
        <w:jc w:val="both"/>
        <w:rPr>
          <w:rFonts w:asciiTheme="minorHAnsi" w:hAnsiTheme="minorHAnsi" w:cstheme="minorHAnsi"/>
          <w:sz w:val="22"/>
          <w:szCs w:val="22"/>
        </w:rPr>
      </w:pPr>
      <w:r w:rsidRPr="00441D63">
        <w:rPr>
          <w:rFonts w:asciiTheme="minorHAnsi" w:hAnsiTheme="minorHAnsi" w:cstheme="minorHAnsi"/>
          <w:sz w:val="22"/>
          <w:szCs w:val="22"/>
        </w:rPr>
        <w:lastRenderedPageBreak/>
        <w:t xml:space="preserve">The school shall not be responsible for any article brought or left in any part of the premises, or theft or loss of, or damage to vehicles parked in any car park provided. </w:t>
      </w:r>
    </w:p>
    <w:p w14:paraId="15A2D79B" w14:textId="77777777" w:rsidR="00D36F82" w:rsidRPr="00441D63" w:rsidRDefault="00D36F82" w:rsidP="00AC501A">
      <w:pPr>
        <w:autoSpaceDE w:val="0"/>
        <w:autoSpaceDN w:val="0"/>
        <w:adjustRightInd w:val="0"/>
        <w:ind w:left="709" w:hanging="567"/>
        <w:jc w:val="both"/>
        <w:rPr>
          <w:rFonts w:asciiTheme="minorHAnsi" w:hAnsiTheme="minorHAnsi" w:cstheme="minorHAnsi"/>
          <w:sz w:val="22"/>
          <w:szCs w:val="22"/>
        </w:rPr>
      </w:pPr>
    </w:p>
    <w:p w14:paraId="23362329" w14:textId="22801E3B" w:rsidR="00D36F82" w:rsidRPr="00441D63" w:rsidRDefault="00D36F82" w:rsidP="00AC501A">
      <w:pPr>
        <w:numPr>
          <w:ilvl w:val="0"/>
          <w:numId w:val="1"/>
        </w:numPr>
        <w:autoSpaceDE w:val="0"/>
        <w:autoSpaceDN w:val="0"/>
        <w:adjustRightInd w:val="0"/>
        <w:ind w:left="709" w:hanging="567"/>
        <w:jc w:val="both"/>
        <w:rPr>
          <w:rFonts w:asciiTheme="minorHAnsi" w:hAnsiTheme="minorHAnsi" w:cstheme="minorHAnsi"/>
          <w:sz w:val="22"/>
          <w:szCs w:val="22"/>
        </w:rPr>
      </w:pPr>
      <w:r w:rsidRPr="00441D63">
        <w:rPr>
          <w:rFonts w:asciiTheme="minorHAnsi" w:hAnsiTheme="minorHAnsi" w:cstheme="minorHAnsi"/>
          <w:sz w:val="22"/>
          <w:szCs w:val="22"/>
        </w:rPr>
        <w:t>The Hirer shall comply with any reasonable</w:t>
      </w:r>
      <w:r w:rsidR="00B00FD9" w:rsidRPr="00441D63">
        <w:rPr>
          <w:rFonts w:asciiTheme="minorHAnsi" w:hAnsiTheme="minorHAnsi" w:cstheme="minorHAnsi"/>
          <w:sz w:val="22"/>
          <w:szCs w:val="22"/>
        </w:rPr>
        <w:t xml:space="preserve"> instructions given by the Facilities </w:t>
      </w:r>
      <w:r w:rsidRPr="00441D63">
        <w:rPr>
          <w:rFonts w:asciiTheme="minorHAnsi" w:hAnsiTheme="minorHAnsi" w:cstheme="minorHAnsi"/>
          <w:sz w:val="22"/>
          <w:szCs w:val="22"/>
        </w:rPr>
        <w:t>manager or other member of the School Staff.</w:t>
      </w:r>
    </w:p>
    <w:p w14:paraId="6EEFAB2B" w14:textId="68EBC8B5" w:rsidR="00D36F82" w:rsidRPr="00441D63" w:rsidRDefault="00D36F82" w:rsidP="00AC501A">
      <w:pPr>
        <w:autoSpaceDE w:val="0"/>
        <w:autoSpaceDN w:val="0"/>
        <w:adjustRightInd w:val="0"/>
        <w:ind w:left="709" w:hanging="567"/>
        <w:jc w:val="both"/>
        <w:rPr>
          <w:rFonts w:asciiTheme="minorHAnsi" w:hAnsiTheme="minorHAnsi" w:cstheme="minorHAnsi"/>
          <w:sz w:val="22"/>
          <w:szCs w:val="22"/>
        </w:rPr>
      </w:pPr>
    </w:p>
    <w:p w14:paraId="7B867133" w14:textId="5596CEEE" w:rsidR="00D36F82" w:rsidRPr="00441D63" w:rsidRDefault="00D36F82" w:rsidP="00AC501A">
      <w:pPr>
        <w:numPr>
          <w:ilvl w:val="0"/>
          <w:numId w:val="1"/>
        </w:numPr>
        <w:autoSpaceDE w:val="0"/>
        <w:autoSpaceDN w:val="0"/>
        <w:adjustRightInd w:val="0"/>
        <w:ind w:left="709" w:hanging="567"/>
        <w:jc w:val="both"/>
        <w:rPr>
          <w:rFonts w:asciiTheme="minorHAnsi" w:hAnsiTheme="minorHAnsi" w:cstheme="minorHAnsi"/>
          <w:sz w:val="22"/>
          <w:szCs w:val="22"/>
        </w:rPr>
      </w:pPr>
      <w:r w:rsidRPr="00441D63">
        <w:rPr>
          <w:rFonts w:asciiTheme="minorHAnsi" w:hAnsiTheme="minorHAnsi" w:cstheme="minorHAnsi"/>
          <w:sz w:val="22"/>
          <w:szCs w:val="22"/>
        </w:rPr>
        <w:t>Alcohol is not allowed to be sold on the premises unless prior permission is given by the school and a licence obtained by the Hirer. Illegal drugs are not to be brought onto or consumed on the school premises.</w:t>
      </w:r>
    </w:p>
    <w:p w14:paraId="6FB1B6F9" w14:textId="041BEC8C" w:rsidR="00D36F82" w:rsidRPr="00441D63" w:rsidRDefault="00D36F82" w:rsidP="00AC501A">
      <w:pPr>
        <w:autoSpaceDE w:val="0"/>
        <w:autoSpaceDN w:val="0"/>
        <w:adjustRightInd w:val="0"/>
        <w:ind w:left="709" w:hanging="567"/>
        <w:jc w:val="both"/>
        <w:rPr>
          <w:rFonts w:asciiTheme="minorHAnsi" w:hAnsiTheme="minorHAnsi" w:cstheme="minorHAnsi"/>
          <w:sz w:val="22"/>
          <w:szCs w:val="22"/>
        </w:rPr>
      </w:pPr>
    </w:p>
    <w:p w14:paraId="0FC55BA1" w14:textId="77777777" w:rsidR="00D36F82" w:rsidRPr="00441D63" w:rsidRDefault="00D36F82" w:rsidP="00AC501A">
      <w:pPr>
        <w:numPr>
          <w:ilvl w:val="0"/>
          <w:numId w:val="1"/>
        </w:numPr>
        <w:autoSpaceDE w:val="0"/>
        <w:autoSpaceDN w:val="0"/>
        <w:adjustRightInd w:val="0"/>
        <w:ind w:left="709" w:hanging="567"/>
        <w:jc w:val="both"/>
        <w:rPr>
          <w:rFonts w:asciiTheme="minorHAnsi" w:hAnsiTheme="minorHAnsi" w:cstheme="minorHAnsi"/>
          <w:sz w:val="22"/>
          <w:szCs w:val="22"/>
        </w:rPr>
      </w:pPr>
      <w:r w:rsidRPr="00441D63">
        <w:rPr>
          <w:rFonts w:asciiTheme="minorHAnsi" w:hAnsiTheme="minorHAnsi" w:cstheme="minorHAnsi"/>
          <w:sz w:val="22"/>
          <w:szCs w:val="22"/>
        </w:rPr>
        <w:t xml:space="preserve">There shall not be brought onto the premises anything of an inflammable, dangerous or noxious character. </w:t>
      </w:r>
    </w:p>
    <w:p w14:paraId="2158FBFE" w14:textId="007C286F" w:rsidR="00D36F82" w:rsidRPr="00441D63" w:rsidRDefault="00D36F82" w:rsidP="00AC501A">
      <w:pPr>
        <w:autoSpaceDE w:val="0"/>
        <w:autoSpaceDN w:val="0"/>
        <w:adjustRightInd w:val="0"/>
        <w:ind w:left="709" w:hanging="567"/>
        <w:jc w:val="both"/>
        <w:rPr>
          <w:rFonts w:asciiTheme="minorHAnsi" w:hAnsiTheme="minorHAnsi" w:cstheme="minorHAnsi"/>
          <w:sz w:val="22"/>
          <w:szCs w:val="22"/>
        </w:rPr>
      </w:pPr>
    </w:p>
    <w:p w14:paraId="6DC80434" w14:textId="648F0C07" w:rsidR="00D36F82" w:rsidRPr="00441D63" w:rsidRDefault="00D36F82" w:rsidP="00AC501A">
      <w:pPr>
        <w:numPr>
          <w:ilvl w:val="0"/>
          <w:numId w:val="1"/>
        </w:numPr>
        <w:autoSpaceDE w:val="0"/>
        <w:autoSpaceDN w:val="0"/>
        <w:adjustRightInd w:val="0"/>
        <w:ind w:left="709" w:hanging="567"/>
        <w:jc w:val="both"/>
        <w:rPr>
          <w:rFonts w:asciiTheme="minorHAnsi" w:hAnsiTheme="minorHAnsi" w:cstheme="minorHAnsi"/>
          <w:sz w:val="22"/>
          <w:szCs w:val="22"/>
        </w:rPr>
      </w:pPr>
      <w:r w:rsidRPr="00441D63">
        <w:rPr>
          <w:rFonts w:asciiTheme="minorHAnsi" w:hAnsiTheme="minorHAnsi" w:cstheme="minorHAnsi"/>
          <w:sz w:val="22"/>
          <w:szCs w:val="22"/>
        </w:rPr>
        <w:t xml:space="preserve">Where the </w:t>
      </w:r>
      <w:r w:rsidR="005B3A03" w:rsidRPr="00441D63">
        <w:rPr>
          <w:rFonts w:asciiTheme="minorHAnsi" w:hAnsiTheme="minorHAnsi" w:cstheme="minorHAnsi"/>
          <w:sz w:val="22"/>
          <w:szCs w:val="22"/>
        </w:rPr>
        <w:t>premise does</w:t>
      </w:r>
      <w:r w:rsidRPr="00441D63">
        <w:rPr>
          <w:rFonts w:asciiTheme="minorHAnsi" w:hAnsiTheme="minorHAnsi" w:cstheme="minorHAnsi"/>
          <w:sz w:val="22"/>
          <w:szCs w:val="22"/>
        </w:rPr>
        <w:t xml:space="preserve"> not have a Public Entertainment Licence the Hirer will be responsible for obtaining such a licence. Any fees for such licences are to be paid for by the Hirer.</w:t>
      </w:r>
    </w:p>
    <w:p w14:paraId="2D56434A" w14:textId="467F78E2" w:rsidR="00D36F82" w:rsidRPr="00441D63" w:rsidRDefault="00D36F82" w:rsidP="00AC501A">
      <w:pPr>
        <w:autoSpaceDE w:val="0"/>
        <w:autoSpaceDN w:val="0"/>
        <w:adjustRightInd w:val="0"/>
        <w:ind w:left="709" w:hanging="567"/>
        <w:jc w:val="both"/>
        <w:rPr>
          <w:rFonts w:asciiTheme="minorHAnsi" w:hAnsiTheme="minorHAnsi" w:cstheme="minorHAnsi"/>
          <w:sz w:val="22"/>
          <w:szCs w:val="22"/>
        </w:rPr>
      </w:pPr>
    </w:p>
    <w:p w14:paraId="61604639" w14:textId="77777777" w:rsidR="00D36F82" w:rsidRPr="00441D63" w:rsidRDefault="00D36F82" w:rsidP="00AC501A">
      <w:pPr>
        <w:numPr>
          <w:ilvl w:val="0"/>
          <w:numId w:val="1"/>
        </w:numPr>
        <w:autoSpaceDE w:val="0"/>
        <w:autoSpaceDN w:val="0"/>
        <w:adjustRightInd w:val="0"/>
        <w:ind w:left="709" w:hanging="567"/>
        <w:jc w:val="both"/>
        <w:rPr>
          <w:rFonts w:asciiTheme="minorHAnsi" w:hAnsiTheme="minorHAnsi" w:cstheme="minorHAnsi"/>
          <w:sz w:val="22"/>
          <w:szCs w:val="22"/>
        </w:rPr>
      </w:pPr>
      <w:r w:rsidRPr="00441D63">
        <w:rPr>
          <w:rFonts w:asciiTheme="minorHAnsi" w:hAnsiTheme="minorHAnsi" w:cstheme="minorHAnsi"/>
          <w:sz w:val="22"/>
          <w:szCs w:val="22"/>
        </w:rPr>
        <w:t>Smoking is not allowed on the school premises at any time.</w:t>
      </w:r>
    </w:p>
    <w:p w14:paraId="4572D877" w14:textId="77777777" w:rsidR="00D36F82" w:rsidRPr="00441D63" w:rsidRDefault="00D36F82" w:rsidP="00AC501A">
      <w:pPr>
        <w:autoSpaceDE w:val="0"/>
        <w:autoSpaceDN w:val="0"/>
        <w:adjustRightInd w:val="0"/>
        <w:ind w:left="709" w:hanging="567"/>
        <w:jc w:val="both"/>
        <w:rPr>
          <w:rFonts w:asciiTheme="minorHAnsi" w:hAnsiTheme="minorHAnsi" w:cstheme="minorHAnsi"/>
          <w:sz w:val="22"/>
          <w:szCs w:val="22"/>
        </w:rPr>
      </w:pPr>
    </w:p>
    <w:p w14:paraId="61E72C50" w14:textId="6FFC83EB" w:rsidR="00D36F82" w:rsidRPr="00441D63" w:rsidRDefault="00D36F82" w:rsidP="00AC501A">
      <w:pPr>
        <w:numPr>
          <w:ilvl w:val="0"/>
          <w:numId w:val="1"/>
        </w:numPr>
        <w:autoSpaceDE w:val="0"/>
        <w:autoSpaceDN w:val="0"/>
        <w:adjustRightInd w:val="0"/>
        <w:ind w:left="709" w:hanging="567"/>
        <w:jc w:val="both"/>
        <w:rPr>
          <w:rFonts w:asciiTheme="minorHAnsi" w:hAnsiTheme="minorHAnsi" w:cstheme="minorHAnsi"/>
          <w:sz w:val="22"/>
          <w:szCs w:val="22"/>
        </w:rPr>
      </w:pPr>
      <w:r w:rsidRPr="00441D63">
        <w:rPr>
          <w:rFonts w:asciiTheme="minorHAnsi" w:hAnsiTheme="minorHAnsi" w:cstheme="minorHAnsi"/>
          <w:sz w:val="22"/>
          <w:szCs w:val="22"/>
        </w:rPr>
        <w:t xml:space="preserve">No nails or fastenings shall be driven into any wall, floor, ceiling or partition of the premises without the permission of the school. </w:t>
      </w:r>
    </w:p>
    <w:p w14:paraId="7C9BE628" w14:textId="77777777" w:rsidR="00D36F82" w:rsidRPr="00441D63" w:rsidRDefault="00D36F82" w:rsidP="00441D63">
      <w:pPr>
        <w:autoSpaceDE w:val="0"/>
        <w:autoSpaceDN w:val="0"/>
        <w:adjustRightInd w:val="0"/>
        <w:jc w:val="both"/>
        <w:rPr>
          <w:rFonts w:asciiTheme="minorHAnsi" w:hAnsiTheme="minorHAnsi" w:cstheme="minorHAnsi"/>
          <w:b/>
          <w:sz w:val="22"/>
          <w:szCs w:val="22"/>
        </w:rPr>
      </w:pPr>
    </w:p>
    <w:p w14:paraId="03D9785B" w14:textId="0D4FCA85" w:rsidR="00D36F82" w:rsidRPr="00441D63" w:rsidRDefault="00D36F82" w:rsidP="00441D63">
      <w:pPr>
        <w:autoSpaceDE w:val="0"/>
        <w:autoSpaceDN w:val="0"/>
        <w:adjustRightInd w:val="0"/>
        <w:jc w:val="both"/>
        <w:rPr>
          <w:rFonts w:asciiTheme="minorHAnsi" w:hAnsiTheme="minorHAnsi" w:cstheme="minorHAnsi"/>
          <w:b/>
          <w:sz w:val="22"/>
          <w:szCs w:val="22"/>
        </w:rPr>
      </w:pPr>
      <w:r w:rsidRPr="00441D63">
        <w:rPr>
          <w:rFonts w:asciiTheme="minorHAnsi" w:hAnsiTheme="minorHAnsi" w:cstheme="minorHAnsi"/>
          <w:b/>
          <w:sz w:val="22"/>
          <w:szCs w:val="22"/>
        </w:rPr>
        <w:t>Indemnity &amp; Insurance</w:t>
      </w:r>
    </w:p>
    <w:p w14:paraId="48EAFD38" w14:textId="77777777" w:rsidR="00D36F82" w:rsidRPr="00441D63" w:rsidRDefault="00D36F82" w:rsidP="00441D63">
      <w:pPr>
        <w:autoSpaceDE w:val="0"/>
        <w:autoSpaceDN w:val="0"/>
        <w:adjustRightInd w:val="0"/>
        <w:jc w:val="both"/>
        <w:rPr>
          <w:rFonts w:asciiTheme="minorHAnsi" w:hAnsiTheme="minorHAnsi" w:cstheme="minorHAnsi"/>
          <w:sz w:val="22"/>
          <w:szCs w:val="22"/>
        </w:rPr>
      </w:pPr>
    </w:p>
    <w:p w14:paraId="7A013617" w14:textId="3DF94F99" w:rsidR="00D36F82" w:rsidRPr="00441D63" w:rsidRDefault="005B3A03" w:rsidP="00AC501A">
      <w:pPr>
        <w:numPr>
          <w:ilvl w:val="0"/>
          <w:numId w:val="1"/>
        </w:numPr>
        <w:autoSpaceDE w:val="0"/>
        <w:autoSpaceDN w:val="0"/>
        <w:adjustRightInd w:val="0"/>
        <w:ind w:hanging="578"/>
        <w:jc w:val="both"/>
        <w:rPr>
          <w:rFonts w:asciiTheme="minorHAnsi" w:hAnsiTheme="minorHAnsi" w:cstheme="minorHAnsi"/>
          <w:sz w:val="22"/>
          <w:szCs w:val="22"/>
        </w:rPr>
      </w:pPr>
      <w:r w:rsidRPr="00441D63">
        <w:rPr>
          <w:rFonts w:asciiTheme="minorHAnsi" w:hAnsiTheme="minorHAnsi" w:cstheme="minorHAnsi"/>
          <w:sz w:val="22"/>
          <w:szCs w:val="22"/>
        </w:rPr>
        <w:t>H</w:t>
      </w:r>
      <w:r w:rsidR="00CF586E" w:rsidRPr="00441D63">
        <w:rPr>
          <w:rFonts w:asciiTheme="minorHAnsi" w:hAnsiTheme="minorHAnsi" w:cstheme="minorHAnsi"/>
          <w:sz w:val="22"/>
          <w:szCs w:val="22"/>
        </w:rPr>
        <w:t xml:space="preserve">ANLEY &amp; UPTON EDUCATIONAL TRUST </w:t>
      </w:r>
      <w:r w:rsidR="00D36F82" w:rsidRPr="00441D63">
        <w:rPr>
          <w:rFonts w:asciiTheme="minorHAnsi" w:hAnsiTheme="minorHAnsi" w:cstheme="minorHAnsi"/>
          <w:sz w:val="22"/>
          <w:szCs w:val="22"/>
        </w:rPr>
        <w:t>disclaim</w:t>
      </w:r>
      <w:r w:rsidRPr="00441D63">
        <w:rPr>
          <w:rFonts w:asciiTheme="minorHAnsi" w:hAnsiTheme="minorHAnsi" w:cstheme="minorHAnsi"/>
          <w:sz w:val="22"/>
          <w:szCs w:val="22"/>
        </w:rPr>
        <w:t>s</w:t>
      </w:r>
      <w:r w:rsidR="00D36F82" w:rsidRPr="00441D63">
        <w:rPr>
          <w:rFonts w:asciiTheme="minorHAnsi" w:hAnsiTheme="minorHAnsi" w:cstheme="minorHAnsi"/>
          <w:sz w:val="22"/>
          <w:szCs w:val="22"/>
        </w:rPr>
        <w:t xml:space="preserve"> liability for injury or damage to persons or property upon its premises (so far as they are legally able to do so). </w:t>
      </w:r>
    </w:p>
    <w:p w14:paraId="1B850E03" w14:textId="77777777" w:rsidR="00D36F82" w:rsidRPr="00441D63" w:rsidRDefault="00D36F82" w:rsidP="00AC501A">
      <w:pPr>
        <w:autoSpaceDE w:val="0"/>
        <w:autoSpaceDN w:val="0"/>
        <w:adjustRightInd w:val="0"/>
        <w:ind w:left="360" w:hanging="578"/>
        <w:jc w:val="both"/>
        <w:rPr>
          <w:rFonts w:asciiTheme="minorHAnsi" w:hAnsiTheme="minorHAnsi" w:cstheme="minorHAnsi"/>
          <w:sz w:val="22"/>
          <w:szCs w:val="22"/>
        </w:rPr>
      </w:pPr>
    </w:p>
    <w:p w14:paraId="5A775417" w14:textId="36899A94" w:rsidR="00D36F82" w:rsidRPr="00441D63" w:rsidRDefault="00D36F82" w:rsidP="00AC501A">
      <w:pPr>
        <w:numPr>
          <w:ilvl w:val="0"/>
          <w:numId w:val="1"/>
        </w:numPr>
        <w:autoSpaceDE w:val="0"/>
        <w:autoSpaceDN w:val="0"/>
        <w:adjustRightInd w:val="0"/>
        <w:ind w:hanging="578"/>
        <w:jc w:val="both"/>
        <w:rPr>
          <w:rFonts w:asciiTheme="minorHAnsi" w:hAnsiTheme="minorHAnsi" w:cstheme="minorHAnsi"/>
          <w:sz w:val="22"/>
          <w:szCs w:val="22"/>
        </w:rPr>
      </w:pPr>
      <w:r w:rsidRPr="00441D63">
        <w:rPr>
          <w:rFonts w:asciiTheme="minorHAnsi" w:hAnsiTheme="minorHAnsi" w:cstheme="minorHAnsi"/>
          <w:sz w:val="22"/>
          <w:szCs w:val="22"/>
        </w:rPr>
        <w:t xml:space="preserve">The Hirer agrees to indemnify </w:t>
      </w:r>
      <w:r w:rsidR="00CF586E" w:rsidRPr="00441D63">
        <w:rPr>
          <w:rFonts w:asciiTheme="minorHAnsi" w:hAnsiTheme="minorHAnsi" w:cstheme="minorHAnsi"/>
          <w:sz w:val="22"/>
          <w:szCs w:val="22"/>
        </w:rPr>
        <w:t>HANLEY &amp; UPTON EDUCATIOAL TRUST</w:t>
      </w:r>
      <w:r w:rsidRPr="00441D63">
        <w:rPr>
          <w:rFonts w:asciiTheme="minorHAnsi" w:hAnsiTheme="minorHAnsi" w:cstheme="minorHAnsi"/>
          <w:sz w:val="22"/>
          <w:szCs w:val="22"/>
        </w:rPr>
        <w:t xml:space="preserve">, its employees and agents and the school against all actions, proceedings, claims, damages, awards or costs in respect of loss, damage, death or personal injury during the period of hire or before or after that time if such death or injury in any way related to the hire of the premises except where such death or injury occurs as a result of the negligence or breach of duty.  The indemnity must be covered by public liability including fire damage to the premises and its contents. It will be necessary to produce documentary evidence of the cover when booking. </w:t>
      </w:r>
    </w:p>
    <w:p w14:paraId="2EE1EFBE" w14:textId="77777777" w:rsidR="00D36F82" w:rsidRPr="00441D63" w:rsidRDefault="00D36F82" w:rsidP="00441D63">
      <w:pPr>
        <w:autoSpaceDE w:val="0"/>
        <w:autoSpaceDN w:val="0"/>
        <w:adjustRightInd w:val="0"/>
        <w:jc w:val="both"/>
        <w:rPr>
          <w:rFonts w:asciiTheme="minorHAnsi" w:hAnsiTheme="minorHAnsi" w:cstheme="minorHAnsi"/>
          <w:sz w:val="22"/>
          <w:szCs w:val="22"/>
        </w:rPr>
      </w:pPr>
    </w:p>
    <w:p w14:paraId="2CB70964" w14:textId="77777777" w:rsidR="00D36F82" w:rsidRPr="00441D63" w:rsidRDefault="00D36F82" w:rsidP="00441D63">
      <w:pPr>
        <w:autoSpaceDE w:val="0"/>
        <w:autoSpaceDN w:val="0"/>
        <w:adjustRightInd w:val="0"/>
        <w:jc w:val="both"/>
        <w:rPr>
          <w:rFonts w:asciiTheme="minorHAnsi" w:hAnsiTheme="minorHAnsi" w:cstheme="minorHAnsi"/>
          <w:b/>
          <w:sz w:val="22"/>
          <w:szCs w:val="22"/>
        </w:rPr>
      </w:pPr>
      <w:r w:rsidRPr="00441D63">
        <w:rPr>
          <w:rFonts w:asciiTheme="minorHAnsi" w:hAnsiTheme="minorHAnsi" w:cstheme="minorHAnsi"/>
          <w:b/>
          <w:sz w:val="22"/>
          <w:szCs w:val="22"/>
        </w:rPr>
        <w:t>Advertising</w:t>
      </w:r>
    </w:p>
    <w:p w14:paraId="04F0121B" w14:textId="77777777" w:rsidR="00D36F82" w:rsidRPr="00441D63" w:rsidRDefault="00D36F82" w:rsidP="00441D63">
      <w:pPr>
        <w:autoSpaceDE w:val="0"/>
        <w:autoSpaceDN w:val="0"/>
        <w:adjustRightInd w:val="0"/>
        <w:jc w:val="both"/>
        <w:rPr>
          <w:rFonts w:asciiTheme="minorHAnsi" w:hAnsiTheme="minorHAnsi" w:cstheme="minorHAnsi"/>
          <w:sz w:val="22"/>
          <w:szCs w:val="22"/>
        </w:rPr>
      </w:pPr>
    </w:p>
    <w:p w14:paraId="08F341F2" w14:textId="77777777" w:rsidR="00D36F82" w:rsidRPr="00441D63" w:rsidRDefault="00D36F82" w:rsidP="00AC501A">
      <w:pPr>
        <w:numPr>
          <w:ilvl w:val="0"/>
          <w:numId w:val="1"/>
        </w:numPr>
        <w:autoSpaceDE w:val="0"/>
        <w:autoSpaceDN w:val="0"/>
        <w:adjustRightInd w:val="0"/>
        <w:ind w:hanging="578"/>
        <w:jc w:val="both"/>
        <w:rPr>
          <w:rFonts w:asciiTheme="minorHAnsi" w:hAnsiTheme="minorHAnsi" w:cstheme="minorHAnsi"/>
          <w:sz w:val="22"/>
          <w:szCs w:val="22"/>
        </w:rPr>
      </w:pPr>
      <w:r w:rsidRPr="00441D63">
        <w:rPr>
          <w:rFonts w:asciiTheme="minorHAnsi" w:hAnsiTheme="minorHAnsi" w:cstheme="minorHAnsi"/>
          <w:sz w:val="22"/>
          <w:szCs w:val="22"/>
        </w:rPr>
        <w:t xml:space="preserve">No advertising shall be permitted except without the prior written consent of the school. </w:t>
      </w:r>
    </w:p>
    <w:p w14:paraId="773593DD" w14:textId="77777777" w:rsidR="00D36F82" w:rsidRPr="00441D63" w:rsidRDefault="00D36F82" w:rsidP="00441D63">
      <w:pPr>
        <w:autoSpaceDE w:val="0"/>
        <w:autoSpaceDN w:val="0"/>
        <w:adjustRightInd w:val="0"/>
        <w:jc w:val="both"/>
        <w:rPr>
          <w:rFonts w:asciiTheme="minorHAnsi" w:hAnsiTheme="minorHAnsi" w:cstheme="minorHAnsi"/>
          <w:sz w:val="22"/>
          <w:szCs w:val="22"/>
        </w:rPr>
      </w:pPr>
    </w:p>
    <w:p w14:paraId="5D7672E7" w14:textId="77777777" w:rsidR="00D36F82" w:rsidRPr="00441D63" w:rsidRDefault="00D36F82" w:rsidP="00441D63">
      <w:pPr>
        <w:autoSpaceDE w:val="0"/>
        <w:autoSpaceDN w:val="0"/>
        <w:adjustRightInd w:val="0"/>
        <w:jc w:val="both"/>
        <w:rPr>
          <w:rFonts w:asciiTheme="minorHAnsi" w:hAnsiTheme="minorHAnsi" w:cstheme="minorHAnsi"/>
          <w:b/>
          <w:sz w:val="22"/>
          <w:szCs w:val="22"/>
        </w:rPr>
      </w:pPr>
      <w:r w:rsidRPr="00441D63">
        <w:rPr>
          <w:rFonts w:asciiTheme="minorHAnsi" w:hAnsiTheme="minorHAnsi" w:cstheme="minorHAnsi"/>
          <w:b/>
          <w:sz w:val="22"/>
          <w:szCs w:val="22"/>
        </w:rPr>
        <w:t xml:space="preserve">Cancellation </w:t>
      </w:r>
    </w:p>
    <w:p w14:paraId="2422FE3B" w14:textId="77777777" w:rsidR="00D36F82" w:rsidRPr="00441D63" w:rsidRDefault="00D36F82" w:rsidP="00441D63">
      <w:pPr>
        <w:autoSpaceDE w:val="0"/>
        <w:autoSpaceDN w:val="0"/>
        <w:adjustRightInd w:val="0"/>
        <w:ind w:left="360"/>
        <w:jc w:val="both"/>
        <w:rPr>
          <w:rFonts w:asciiTheme="minorHAnsi" w:hAnsiTheme="minorHAnsi" w:cstheme="minorHAnsi"/>
          <w:sz w:val="22"/>
          <w:szCs w:val="22"/>
        </w:rPr>
      </w:pPr>
    </w:p>
    <w:p w14:paraId="6D7FF001" w14:textId="77777777" w:rsidR="00D36F82" w:rsidRPr="00441D63" w:rsidRDefault="00D36F82" w:rsidP="00AC501A">
      <w:pPr>
        <w:numPr>
          <w:ilvl w:val="0"/>
          <w:numId w:val="1"/>
        </w:numPr>
        <w:autoSpaceDE w:val="0"/>
        <w:autoSpaceDN w:val="0"/>
        <w:adjustRightInd w:val="0"/>
        <w:ind w:hanging="578"/>
        <w:jc w:val="both"/>
        <w:rPr>
          <w:rFonts w:asciiTheme="minorHAnsi" w:hAnsiTheme="minorHAnsi" w:cstheme="minorHAnsi"/>
          <w:sz w:val="22"/>
          <w:szCs w:val="22"/>
        </w:rPr>
      </w:pPr>
      <w:r w:rsidRPr="00441D63">
        <w:rPr>
          <w:rFonts w:asciiTheme="minorHAnsi" w:hAnsiTheme="minorHAnsi" w:cstheme="minorHAnsi"/>
          <w:sz w:val="22"/>
          <w:szCs w:val="22"/>
        </w:rPr>
        <w:t>The school reserve the right to cancel the booking at any time without notice and without assigning any reason, but will endeavour to give as much notice as possible. In such circumstances, the school will refund any monies paid in respect of the letting so cancelled but will not be responsible for any loss or expenditure whatsoever in relation to the letting which the Hirer may have incurred or be liable to pay. The school reserves the right to refuse any application for Hire as it may deem fit or withdraw permission for any letting at any time.</w:t>
      </w:r>
    </w:p>
    <w:p w14:paraId="602736A5" w14:textId="77777777" w:rsidR="00D36F82" w:rsidRPr="00441D63" w:rsidRDefault="00D36F82" w:rsidP="00AC501A">
      <w:pPr>
        <w:autoSpaceDE w:val="0"/>
        <w:autoSpaceDN w:val="0"/>
        <w:adjustRightInd w:val="0"/>
        <w:ind w:hanging="578"/>
        <w:jc w:val="both"/>
        <w:rPr>
          <w:rFonts w:asciiTheme="minorHAnsi" w:hAnsiTheme="minorHAnsi" w:cstheme="minorHAnsi"/>
          <w:sz w:val="22"/>
          <w:szCs w:val="22"/>
        </w:rPr>
      </w:pPr>
    </w:p>
    <w:p w14:paraId="49A63C2B" w14:textId="394ED5C2" w:rsidR="00D36F82" w:rsidRDefault="00D36F82" w:rsidP="00AC501A">
      <w:pPr>
        <w:numPr>
          <w:ilvl w:val="0"/>
          <w:numId w:val="1"/>
        </w:numPr>
        <w:autoSpaceDE w:val="0"/>
        <w:autoSpaceDN w:val="0"/>
        <w:adjustRightInd w:val="0"/>
        <w:ind w:hanging="578"/>
        <w:jc w:val="both"/>
        <w:rPr>
          <w:rFonts w:asciiTheme="minorHAnsi" w:hAnsiTheme="minorHAnsi" w:cstheme="minorHAnsi"/>
          <w:sz w:val="22"/>
          <w:szCs w:val="22"/>
        </w:rPr>
      </w:pPr>
      <w:r w:rsidRPr="00441D63">
        <w:rPr>
          <w:rFonts w:asciiTheme="minorHAnsi" w:hAnsiTheme="minorHAnsi" w:cstheme="minorHAnsi"/>
          <w:sz w:val="22"/>
          <w:szCs w:val="22"/>
        </w:rPr>
        <w:t>If the Hirer cancels their bo</w:t>
      </w:r>
      <w:r w:rsidR="00B00FD9" w:rsidRPr="00441D63">
        <w:rPr>
          <w:rFonts w:asciiTheme="minorHAnsi" w:hAnsiTheme="minorHAnsi" w:cstheme="minorHAnsi"/>
          <w:sz w:val="22"/>
          <w:szCs w:val="22"/>
        </w:rPr>
        <w:t>oking within 5</w:t>
      </w:r>
      <w:r w:rsidRPr="00441D63">
        <w:rPr>
          <w:rFonts w:asciiTheme="minorHAnsi" w:hAnsiTheme="minorHAnsi" w:cstheme="minorHAnsi"/>
          <w:sz w:val="22"/>
          <w:szCs w:val="22"/>
        </w:rPr>
        <w:t xml:space="preserve"> or more working days before the date of the booking, the full fee and deposit will be refund</w:t>
      </w:r>
      <w:r w:rsidR="00B00FD9" w:rsidRPr="00441D63">
        <w:rPr>
          <w:rFonts w:asciiTheme="minorHAnsi" w:hAnsiTheme="minorHAnsi" w:cstheme="minorHAnsi"/>
          <w:sz w:val="22"/>
          <w:szCs w:val="22"/>
        </w:rPr>
        <w:t xml:space="preserve">ed to the Hirer. If less than 5 </w:t>
      </w:r>
      <w:r w:rsidRPr="00441D63">
        <w:rPr>
          <w:rFonts w:asciiTheme="minorHAnsi" w:hAnsiTheme="minorHAnsi" w:cstheme="minorHAnsi"/>
          <w:sz w:val="22"/>
          <w:szCs w:val="22"/>
        </w:rPr>
        <w:t xml:space="preserve">working </w:t>
      </w:r>
      <w:r w:rsidR="00B00FD9" w:rsidRPr="00441D63">
        <w:rPr>
          <w:rFonts w:asciiTheme="minorHAnsi" w:hAnsiTheme="minorHAnsi" w:cstheme="minorHAnsi"/>
          <w:sz w:val="22"/>
          <w:szCs w:val="22"/>
        </w:rPr>
        <w:t>days’ notice</w:t>
      </w:r>
      <w:r w:rsidR="00607A5E" w:rsidRPr="00441D63">
        <w:rPr>
          <w:rFonts w:asciiTheme="minorHAnsi" w:hAnsiTheme="minorHAnsi" w:cstheme="minorHAnsi"/>
          <w:sz w:val="22"/>
          <w:szCs w:val="22"/>
        </w:rPr>
        <w:t xml:space="preserve"> is given, then 50%</w:t>
      </w:r>
      <w:r w:rsidR="00B00FD9" w:rsidRPr="00441D63">
        <w:rPr>
          <w:rFonts w:asciiTheme="minorHAnsi" w:hAnsiTheme="minorHAnsi" w:cstheme="minorHAnsi"/>
          <w:sz w:val="22"/>
          <w:szCs w:val="22"/>
        </w:rPr>
        <w:t xml:space="preserve"> of the total letting fee will charged. If less than </w:t>
      </w:r>
      <w:r w:rsidR="003859CD" w:rsidRPr="00441D63">
        <w:rPr>
          <w:rFonts w:asciiTheme="minorHAnsi" w:hAnsiTheme="minorHAnsi" w:cstheme="minorHAnsi"/>
          <w:sz w:val="22"/>
          <w:szCs w:val="22"/>
        </w:rPr>
        <w:t>2 working</w:t>
      </w:r>
      <w:r w:rsidRPr="00441D63">
        <w:rPr>
          <w:rFonts w:asciiTheme="minorHAnsi" w:hAnsiTheme="minorHAnsi" w:cstheme="minorHAnsi"/>
          <w:sz w:val="22"/>
          <w:szCs w:val="22"/>
        </w:rPr>
        <w:t xml:space="preserve"> </w:t>
      </w:r>
      <w:r w:rsidR="00B00FD9" w:rsidRPr="00441D63">
        <w:rPr>
          <w:rFonts w:asciiTheme="minorHAnsi" w:hAnsiTheme="minorHAnsi" w:cstheme="minorHAnsi"/>
          <w:sz w:val="22"/>
          <w:szCs w:val="22"/>
        </w:rPr>
        <w:t>days’ notice</w:t>
      </w:r>
      <w:r w:rsidRPr="00441D63">
        <w:rPr>
          <w:rFonts w:asciiTheme="minorHAnsi" w:hAnsiTheme="minorHAnsi" w:cstheme="minorHAnsi"/>
          <w:sz w:val="22"/>
          <w:szCs w:val="22"/>
        </w:rPr>
        <w:t xml:space="preserve"> is given by the Hir</w:t>
      </w:r>
      <w:r w:rsidR="00B00FD9" w:rsidRPr="00441D63">
        <w:rPr>
          <w:rFonts w:asciiTheme="minorHAnsi" w:hAnsiTheme="minorHAnsi" w:cstheme="minorHAnsi"/>
          <w:sz w:val="22"/>
          <w:szCs w:val="22"/>
        </w:rPr>
        <w:t xml:space="preserve">er, </w:t>
      </w:r>
      <w:r w:rsidR="003859CD" w:rsidRPr="00441D63">
        <w:rPr>
          <w:rFonts w:asciiTheme="minorHAnsi" w:hAnsiTheme="minorHAnsi" w:cstheme="minorHAnsi"/>
          <w:sz w:val="22"/>
          <w:szCs w:val="22"/>
        </w:rPr>
        <w:t>then the</w:t>
      </w:r>
      <w:r w:rsidR="00B00FD9" w:rsidRPr="00441D63">
        <w:rPr>
          <w:rFonts w:asciiTheme="minorHAnsi" w:hAnsiTheme="minorHAnsi" w:cstheme="minorHAnsi"/>
          <w:sz w:val="22"/>
          <w:szCs w:val="22"/>
        </w:rPr>
        <w:t xml:space="preserve"> hirer will be invoiced the full letting fee.</w:t>
      </w:r>
    </w:p>
    <w:p w14:paraId="206B3989" w14:textId="77777777" w:rsidR="001444E5" w:rsidRPr="00AC501A" w:rsidRDefault="001444E5" w:rsidP="001444E5">
      <w:pPr>
        <w:autoSpaceDE w:val="0"/>
        <w:autoSpaceDN w:val="0"/>
        <w:adjustRightInd w:val="0"/>
        <w:jc w:val="both"/>
        <w:rPr>
          <w:rFonts w:asciiTheme="minorHAnsi" w:hAnsiTheme="minorHAnsi" w:cstheme="minorHAnsi"/>
          <w:sz w:val="22"/>
          <w:szCs w:val="22"/>
        </w:rPr>
      </w:pPr>
    </w:p>
    <w:p w14:paraId="095F27F3" w14:textId="77777777" w:rsidR="00D36F82" w:rsidRPr="00441D63" w:rsidRDefault="00D36F82" w:rsidP="00AC501A">
      <w:pPr>
        <w:numPr>
          <w:ilvl w:val="0"/>
          <w:numId w:val="1"/>
        </w:numPr>
        <w:autoSpaceDE w:val="0"/>
        <w:autoSpaceDN w:val="0"/>
        <w:adjustRightInd w:val="0"/>
        <w:ind w:hanging="578"/>
        <w:jc w:val="both"/>
        <w:rPr>
          <w:rFonts w:asciiTheme="minorHAnsi" w:hAnsiTheme="minorHAnsi" w:cstheme="minorHAnsi"/>
          <w:sz w:val="22"/>
          <w:szCs w:val="22"/>
        </w:rPr>
      </w:pPr>
      <w:r w:rsidRPr="00441D63">
        <w:rPr>
          <w:rFonts w:asciiTheme="minorHAnsi" w:hAnsiTheme="minorHAnsi" w:cstheme="minorHAnsi"/>
          <w:sz w:val="22"/>
          <w:szCs w:val="22"/>
        </w:rPr>
        <w:t>The applicants will complete all relevant paperwork in a true and accurate way. False information may lead to an application being terminated.</w:t>
      </w:r>
    </w:p>
    <w:p w14:paraId="228C3F17" w14:textId="7F9AB47C" w:rsidR="00274855" w:rsidRPr="00441D63" w:rsidRDefault="00274855" w:rsidP="00441D63">
      <w:pPr>
        <w:jc w:val="both"/>
        <w:rPr>
          <w:rFonts w:asciiTheme="minorHAnsi" w:hAnsiTheme="minorHAnsi" w:cstheme="minorHAnsi"/>
          <w:sz w:val="22"/>
          <w:szCs w:val="22"/>
        </w:rPr>
      </w:pPr>
    </w:p>
    <w:sectPr w:rsidR="00274855" w:rsidRPr="00441D63" w:rsidSect="00AC501A">
      <w:pgSz w:w="11906" w:h="16838"/>
      <w:pgMar w:top="1135"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3947FE"/>
    <w:multiLevelType w:val="hybridMultilevel"/>
    <w:tmpl w:val="4DAA06C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 w15:restartNumberingAfterBreak="0">
    <w:nsid w:val="6B9500AD"/>
    <w:multiLevelType w:val="hybridMultilevel"/>
    <w:tmpl w:val="5352C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09207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6838220">
    <w:abstractNumId w:val="0"/>
  </w:num>
  <w:num w:numId="3" w16cid:durableId="805244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F82"/>
    <w:rsid w:val="000B5DEF"/>
    <w:rsid w:val="00124ED0"/>
    <w:rsid w:val="001444E5"/>
    <w:rsid w:val="0017680D"/>
    <w:rsid w:val="002071FA"/>
    <w:rsid w:val="00274855"/>
    <w:rsid w:val="00322E8B"/>
    <w:rsid w:val="003859CD"/>
    <w:rsid w:val="003C63D9"/>
    <w:rsid w:val="00407B37"/>
    <w:rsid w:val="00441D63"/>
    <w:rsid w:val="00497CFD"/>
    <w:rsid w:val="004D5DE5"/>
    <w:rsid w:val="00562DD2"/>
    <w:rsid w:val="005B3A03"/>
    <w:rsid w:val="00607A5E"/>
    <w:rsid w:val="006C64AC"/>
    <w:rsid w:val="00770198"/>
    <w:rsid w:val="008A3D9E"/>
    <w:rsid w:val="008D7529"/>
    <w:rsid w:val="00991A6F"/>
    <w:rsid w:val="00A23EE4"/>
    <w:rsid w:val="00A811FC"/>
    <w:rsid w:val="00AC501A"/>
    <w:rsid w:val="00AE08BB"/>
    <w:rsid w:val="00AF2CD1"/>
    <w:rsid w:val="00B00FD9"/>
    <w:rsid w:val="00B12696"/>
    <w:rsid w:val="00C10C10"/>
    <w:rsid w:val="00CF586E"/>
    <w:rsid w:val="00D10017"/>
    <w:rsid w:val="00D14F5D"/>
    <w:rsid w:val="00D36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3CD84"/>
  <w15:docId w15:val="{460388CB-12DD-4CEE-B702-C91B8572C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F8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F82"/>
    <w:pPr>
      <w:ind w:left="720"/>
      <w:contextualSpacing/>
    </w:pPr>
  </w:style>
  <w:style w:type="character" w:styleId="Hyperlink">
    <w:name w:val="Hyperlink"/>
    <w:basedOn w:val="DefaultParagraphFont"/>
    <w:uiPriority w:val="99"/>
    <w:unhideWhenUsed/>
    <w:rsid w:val="003C63D9"/>
    <w:rPr>
      <w:color w:val="0000FF" w:themeColor="hyperlink"/>
      <w:u w:val="single"/>
    </w:rPr>
  </w:style>
  <w:style w:type="character" w:styleId="UnresolvedMention">
    <w:name w:val="Unresolved Mention"/>
    <w:basedOn w:val="DefaultParagraphFont"/>
    <w:uiPriority w:val="99"/>
    <w:semiHidden/>
    <w:unhideWhenUsed/>
    <w:rsid w:val="003C63D9"/>
    <w:rPr>
      <w:color w:val="605E5C"/>
      <w:shd w:val="clear" w:color="auto" w:fill="E1DFDD"/>
    </w:rPr>
  </w:style>
  <w:style w:type="paragraph" w:styleId="BalloonText">
    <w:name w:val="Balloon Text"/>
    <w:basedOn w:val="Normal"/>
    <w:link w:val="BalloonTextChar"/>
    <w:uiPriority w:val="99"/>
    <w:semiHidden/>
    <w:unhideWhenUsed/>
    <w:rsid w:val="008D75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529"/>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00959">
      <w:bodyDiv w:val="1"/>
      <w:marLeft w:val="0"/>
      <w:marRight w:val="0"/>
      <w:marTop w:val="0"/>
      <w:marBottom w:val="0"/>
      <w:divBdr>
        <w:top w:val="none" w:sz="0" w:space="0" w:color="auto"/>
        <w:left w:val="none" w:sz="0" w:space="0" w:color="auto"/>
        <w:bottom w:val="none" w:sz="0" w:space="0" w:color="auto"/>
        <w:right w:val="none" w:sz="0" w:space="0" w:color="auto"/>
      </w:divBdr>
    </w:div>
    <w:div w:id="19710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baynes@kempseyps.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dersonkirbys@hanleycastlehs.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mailto:office@hanleycastlehs.org.uk" TargetMode="External"/><Relationship Id="rId5" Type="http://schemas.openxmlformats.org/officeDocument/2006/relationships/image" Target="media/image1.png"/><Relationship Id="rId10" Type="http://schemas.openxmlformats.org/officeDocument/2006/relationships/hyperlink" Target="mailto:head@wellandps.org.uk" TargetMode="External"/><Relationship Id="rId4" Type="http://schemas.openxmlformats.org/officeDocument/2006/relationships/webSettings" Target="webSettings.xml"/><Relationship Id="rId9" Type="http://schemas.openxmlformats.org/officeDocument/2006/relationships/hyperlink" Target="mailto:head@hanleyswanp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1455</Words>
  <Characters>8295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IsaacA</dc:creator>
  <cp:lastModifiedBy>Mrs Y Shaw</cp:lastModifiedBy>
  <cp:revision>3</cp:revision>
  <cp:lastPrinted>2025-01-07T10:31:00Z</cp:lastPrinted>
  <dcterms:created xsi:type="dcterms:W3CDTF">2026-09-09T13:53:00Z</dcterms:created>
  <dcterms:modified xsi:type="dcterms:W3CDTF">2026-09-09T13:54:00Z</dcterms:modified>
</cp:coreProperties>
</file>